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Chapter</w:t>
      </w:r>
      <w:r>
        <w:rPr>
          <w:spacing w:val="-5"/>
        </w:rPr>
        <w:t> </w:t>
      </w:r>
      <w:r>
        <w:rPr/>
        <w:t>7:</w:t>
      </w:r>
      <w:r>
        <w:rPr>
          <w:spacing w:val="35"/>
          <w:w w:val="150"/>
        </w:rPr>
        <w:t> </w:t>
      </w:r>
      <w:r>
        <w:rPr/>
        <w:t>A</w:t>
      </w:r>
      <w:r>
        <w:rPr>
          <w:spacing w:val="-7"/>
        </w:rPr>
        <w:t> </w:t>
      </w:r>
      <w:r>
        <w:rPr/>
        <w:t>Whole</w:t>
      </w:r>
      <w:r>
        <w:rPr>
          <w:spacing w:val="-3"/>
        </w:rPr>
        <w:t> </w:t>
      </w:r>
      <w:r>
        <w:rPr/>
        <w:t>Bunch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Elements</w:t>
      </w:r>
    </w:p>
    <w:p>
      <w:pPr>
        <w:pStyle w:val="BodyText"/>
        <w:spacing w:before="11"/>
        <w:rPr>
          <w:b/>
          <w:sz w:val="20"/>
        </w:rPr>
      </w:pPr>
      <w:r>
        <w:rPr/>
        <w:pict>
          <v:group style="position:absolute;margin-left:122.540001pt;margin-top:13.261758pt;width:366.95pt;height:450.9pt;mso-position-horizontal-relative:page;mso-position-vertical-relative:paragraph;z-index:-15728640;mso-wrap-distance-left:0;mso-wrap-distance-right:0" id="docshapegroup1" coordorigin="2451,265" coordsize="7339,9018" alt="File:Wanda G. Bradshaw (3379012634).jpg">
            <v:shape style="position:absolute;left:2460;top:274;width:7318;height:8998" type="#_x0000_t75" id="docshape2" alt="File:Wanda G. Bradshaw (3379012634).jpg" stroked="false">
              <v:imagedata r:id="rId5" o:title=""/>
            </v:shape>
            <v:shape style="position:absolute;left:2450;top:265;width:7339;height:9018" id="docshape3" coordorigin="2451,265" coordsize="7339,9018" path="m9779,9273l2460,9273,2451,9273,2451,9283,2460,9283,9779,9283,9779,9273xm9779,265l2460,265,2451,265,2451,275,2451,9273,2460,9273,2460,275,9779,275,9779,265xm9789,9273l9780,9273,9780,9283,9789,9283,9789,9273xm9789,265l9780,265,9780,275,9780,9273,9789,9273,9789,275,9789,265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6"/>
        <w:rPr>
          <w:b/>
          <w:sz w:val="12"/>
        </w:rPr>
      </w:pPr>
    </w:p>
    <w:p>
      <w:pPr>
        <w:spacing w:before="92"/>
        <w:ind w:left="1880" w:right="1938" w:firstLine="0"/>
        <w:jc w:val="center"/>
        <w:rPr>
          <w:i/>
          <w:sz w:val="22"/>
        </w:rPr>
      </w:pPr>
      <w:r>
        <w:rPr>
          <w:i/>
          <w:sz w:val="22"/>
        </w:rPr>
        <w:t>Scientist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Wanda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G.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Bradshaw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contains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whole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bunch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elements.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3"/>
        <w:rPr>
          <w:i/>
          <w:sz w:val="34"/>
        </w:rPr>
      </w:pPr>
    </w:p>
    <w:p>
      <w:pPr>
        <w:spacing w:before="0"/>
        <w:ind w:left="4230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http://commons.wikimedia.org/wiki/File:Wanda_G._Bradshaw_(3379012634).jpg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300" w:right="1240"/>
        </w:sectPr>
      </w:pPr>
    </w:p>
    <w:p>
      <w:pPr>
        <w:pStyle w:val="Heading1"/>
      </w:pPr>
      <w:r>
        <w:rPr/>
        <w:t>Chapter</w:t>
      </w:r>
      <w:r>
        <w:rPr>
          <w:spacing w:val="-5"/>
        </w:rPr>
        <w:t> </w:t>
      </w:r>
      <w:r>
        <w:rPr/>
        <w:t>7:</w:t>
      </w:r>
      <w:r>
        <w:rPr>
          <w:spacing w:val="35"/>
          <w:w w:val="150"/>
        </w:rPr>
        <w:t> </w:t>
      </w:r>
      <w:r>
        <w:rPr/>
        <w:t>A</w:t>
      </w:r>
      <w:r>
        <w:rPr>
          <w:spacing w:val="-7"/>
        </w:rPr>
        <w:t> </w:t>
      </w:r>
      <w:r>
        <w:rPr/>
        <w:t>Whole</w:t>
      </w:r>
      <w:r>
        <w:rPr>
          <w:spacing w:val="-3"/>
        </w:rPr>
        <w:t> </w:t>
      </w:r>
      <w:r>
        <w:rPr/>
        <w:t>Bunch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Elements</w:t>
      </w:r>
    </w:p>
    <w:p>
      <w:pPr>
        <w:pStyle w:val="BodyText"/>
        <w:spacing w:line="276" w:lineRule="auto" w:before="259"/>
        <w:ind w:left="140" w:right="289"/>
      </w:pPr>
      <w:r>
        <w:rPr/>
        <w:t>There are a whole bunch of elements.</w:t>
      </w:r>
      <w:r>
        <w:rPr>
          <w:spacing w:val="40"/>
        </w:rPr>
        <w:t> </w:t>
      </w:r>
      <w:r>
        <w:rPr/>
        <w:t>You can tell this by looking at the periodic table – there are literally</w:t>
      </w:r>
      <w:r>
        <w:rPr>
          <w:spacing w:val="-4"/>
        </w:rPr>
        <w:t> </w:t>
      </w:r>
      <w:r>
        <w:rPr/>
        <w:t>lots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elements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are listed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table.</w:t>
      </w:r>
      <w:r>
        <w:rPr>
          <w:spacing w:val="40"/>
        </w:rPr>
        <w:t> </w:t>
      </w:r>
      <w:r>
        <w:rPr/>
        <w:t>These</w:t>
      </w:r>
      <w:r>
        <w:rPr>
          <w:spacing w:val="-2"/>
        </w:rPr>
        <w:t> </w:t>
      </w:r>
      <w:r>
        <w:rPr/>
        <w:t>elements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basic</w:t>
      </w:r>
      <w:r>
        <w:rPr>
          <w:spacing w:val="-2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blocks</w:t>
      </w:r>
      <w:r>
        <w:rPr>
          <w:spacing w:val="-2"/>
        </w:rPr>
        <w:t> </w:t>
      </w:r>
      <w:r>
        <w:rPr/>
        <w:t>of matter, unless you include subatomic particles, in which case they aren’t.</w:t>
      </w:r>
      <w:r>
        <w:rPr>
          <w:vertAlign w:val="superscript"/>
        </w:rPr>
        <w:t>1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4"/>
        </w:rPr>
      </w:pPr>
    </w:p>
    <w:p>
      <w:pPr>
        <w:pStyle w:val="Heading2"/>
      </w:pPr>
      <w:r>
        <w:rPr/>
        <w:t>Section</w:t>
      </w:r>
      <w:r>
        <w:rPr>
          <w:spacing w:val="-9"/>
        </w:rPr>
        <w:t> </w:t>
      </w:r>
      <w:r>
        <w:rPr/>
        <w:t>7.1:</w:t>
      </w:r>
      <w:r>
        <w:rPr>
          <w:spacing w:val="66"/>
        </w:rPr>
        <w:t> </w:t>
      </w:r>
      <w:r>
        <w:rPr/>
        <w:t>Hydrogen,</w:t>
      </w:r>
      <w:r>
        <w:rPr>
          <w:spacing w:val="-10"/>
        </w:rPr>
        <w:t> </w:t>
      </w:r>
      <w:r>
        <w:rPr/>
        <w:t>Alkali</w:t>
      </w:r>
      <w:r>
        <w:rPr>
          <w:spacing w:val="-9"/>
        </w:rPr>
        <w:t> </w:t>
      </w:r>
      <w:r>
        <w:rPr/>
        <w:t>Metals,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Alkaline</w:t>
      </w:r>
      <w:r>
        <w:rPr>
          <w:spacing w:val="-5"/>
        </w:rPr>
        <w:t> </w:t>
      </w:r>
      <w:r>
        <w:rPr/>
        <w:t>Earth</w:t>
      </w:r>
      <w:r>
        <w:rPr>
          <w:spacing w:val="-10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51"/>
        <w:ind w:left="140" w:right="281"/>
        <w:jc w:val="both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1135380</wp:posOffset>
            </wp:positionH>
            <wp:positionV relativeFrom="paragraph">
              <wp:posOffset>1027169</wp:posOffset>
            </wp:positionV>
            <wp:extent cx="1016634" cy="1420494"/>
            <wp:effectExtent l="0" t="0" r="0" b="0"/>
            <wp:wrapNone/>
            <wp:docPr id="1" name="image2.png" descr="File:Dickens-at-the-Blacking-Warehouse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634" cy="1420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In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section,</w:t>
      </w:r>
      <w:r>
        <w:rPr>
          <w:spacing w:val="-2"/>
        </w:rPr>
        <w:t> </w:t>
      </w:r>
      <w:r>
        <w:rPr/>
        <w:t>we’ll</w:t>
      </w:r>
      <w:r>
        <w:rPr>
          <w:spacing w:val="-4"/>
        </w:rPr>
        <w:t> </w:t>
      </w:r>
      <w:r>
        <w:rPr/>
        <w:t>talk</w:t>
      </w:r>
      <w:r>
        <w:rPr>
          <w:spacing w:val="-5"/>
        </w:rPr>
        <w:t> </w:t>
      </w:r>
      <w:r>
        <w:rPr/>
        <w:t>about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elements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first</w:t>
      </w:r>
      <w:r>
        <w:rPr>
          <w:spacing w:val="-6"/>
        </w:rPr>
        <w:t> </w:t>
      </w:r>
      <w:r>
        <w:rPr/>
        <w:t>two</w:t>
      </w:r>
      <w:r>
        <w:rPr>
          <w:spacing w:val="-2"/>
        </w:rPr>
        <w:t> </w:t>
      </w:r>
      <w:r>
        <w:rPr/>
        <w:t>groups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periodic</w:t>
      </w:r>
      <w:r>
        <w:rPr>
          <w:spacing w:val="-2"/>
        </w:rPr>
        <w:t> </w:t>
      </w:r>
      <w:r>
        <w:rPr/>
        <w:t>table.</w:t>
      </w:r>
      <w:r>
        <w:rPr>
          <w:spacing w:val="40"/>
        </w:rPr>
        <w:t> </w:t>
      </w:r>
      <w:r>
        <w:rPr/>
        <w:t>Because</w:t>
      </w:r>
      <w:r>
        <w:rPr>
          <w:spacing w:val="-4"/>
        </w:rPr>
        <w:t> </w:t>
      </w:r>
      <w:r>
        <w:rPr/>
        <w:t>they’re the</w:t>
      </w:r>
      <w:r>
        <w:rPr>
          <w:spacing w:val="-3"/>
        </w:rPr>
        <w:t> </w:t>
      </w:r>
      <w:r>
        <w:rPr/>
        <w:t>first</w:t>
      </w:r>
      <w:r>
        <w:rPr>
          <w:spacing w:val="-2"/>
        </w:rPr>
        <w:t> </w:t>
      </w:r>
      <w:r>
        <w:rPr/>
        <w:t>ones</w:t>
      </w:r>
      <w:r>
        <w:rPr>
          <w:spacing w:val="-3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left side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table,</w:t>
      </w:r>
      <w:r>
        <w:rPr>
          <w:spacing w:val="-3"/>
        </w:rPr>
        <w:t> </w:t>
      </w:r>
      <w:r>
        <w:rPr/>
        <w:t>it’s</w:t>
      </w:r>
      <w:r>
        <w:rPr>
          <w:spacing w:val="-1"/>
        </w:rPr>
        <w:t> </w:t>
      </w:r>
      <w:r>
        <w:rPr/>
        <w:t>particularly</w:t>
      </w:r>
      <w:r>
        <w:rPr>
          <w:spacing w:val="-4"/>
        </w:rPr>
        <w:t> </w:t>
      </w:r>
      <w:r>
        <w:rPr/>
        <w:t>important</w:t>
      </w:r>
      <w:r>
        <w:rPr>
          <w:spacing w:val="-3"/>
        </w:rPr>
        <w:t> </w:t>
      </w:r>
      <w:r>
        <w:rPr/>
        <w:t>that you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familiar with</w:t>
      </w:r>
      <w:r>
        <w:rPr>
          <w:spacing w:val="-4"/>
        </w:rPr>
        <w:t> </w:t>
      </w:r>
      <w:r>
        <w:rPr/>
        <w:t>them.</w:t>
      </w:r>
      <w:r>
        <w:rPr>
          <w:spacing w:val="40"/>
        </w:rPr>
        <w:t> </w:t>
      </w:r>
      <w:r>
        <w:rPr/>
        <w:t>Like </w:t>
      </w:r>
      <w:r>
        <w:rPr>
          <w:i/>
        </w:rPr>
        <w:t>A Tale of Two Cities</w:t>
      </w:r>
      <w:r>
        <w:rPr/>
        <w:t>,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first part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most important because it’s</w:t>
      </w:r>
      <w:r>
        <w:rPr>
          <w:spacing w:val="-2"/>
        </w:rPr>
        <w:t> </w:t>
      </w:r>
      <w:r>
        <w:rPr/>
        <w:t>the only</w:t>
      </w:r>
      <w:r>
        <w:rPr>
          <w:spacing w:val="-3"/>
        </w:rPr>
        <w:t> </w:t>
      </w:r>
      <w:r>
        <w:rPr/>
        <w:t>part</w:t>
      </w:r>
      <w:r>
        <w:rPr>
          <w:spacing w:val="-2"/>
        </w:rPr>
        <w:t> </w:t>
      </w:r>
      <w:r>
        <w:rPr/>
        <w:t>that people read before they get bored and buy the Cliffs notes.</w:t>
      </w: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7"/>
        </w:rPr>
      </w:pPr>
    </w:p>
    <w:p>
      <w:pPr>
        <w:spacing w:line="276" w:lineRule="auto" w:before="0"/>
        <w:ind w:left="2843" w:right="931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7.1: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Charles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Dickens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work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on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one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his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books.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As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you can see, he didn’t find them any more interesting than the rest of his readers.</w:t>
      </w:r>
    </w:p>
    <w:p>
      <w:pPr>
        <w:spacing w:before="206"/>
        <w:ind w:left="284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http://commons.wikimedia.org/wiki/File:Dickens-at-the-Blacking-Warehouse.jpg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21"/>
        </w:rPr>
      </w:pPr>
    </w:p>
    <w:p>
      <w:pPr>
        <w:pStyle w:val="Heading4"/>
      </w:pPr>
      <w:r>
        <w:rPr>
          <w:spacing w:val="-2"/>
        </w:rPr>
        <w:t>Hydrogen:</w:t>
      </w:r>
    </w:p>
    <w:p>
      <w:pPr>
        <w:pStyle w:val="BodyText"/>
        <w:spacing w:line="276" w:lineRule="auto" w:before="250"/>
        <w:ind w:left="140" w:right="286"/>
        <w:jc w:val="both"/>
      </w:pPr>
      <w:r>
        <w:rPr/>
        <w:t>The</w:t>
      </w:r>
      <w:r>
        <w:rPr>
          <w:spacing w:val="-4"/>
        </w:rPr>
        <w:t> </w:t>
      </w:r>
      <w:r>
        <w:rPr/>
        <w:t>whole</w:t>
      </w:r>
      <w:r>
        <w:rPr>
          <w:spacing w:val="-2"/>
        </w:rPr>
        <w:t> </w:t>
      </w:r>
      <w:r>
        <w:rPr/>
        <w:t>universe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chock</w:t>
      </w:r>
      <w:r>
        <w:rPr>
          <w:spacing w:val="-5"/>
        </w:rPr>
        <w:t> </w:t>
      </w:r>
      <w:r>
        <w:rPr/>
        <w:t>full</w:t>
      </w:r>
      <w:r>
        <w:rPr>
          <w:spacing w:val="-1"/>
        </w:rPr>
        <w:t> </w:t>
      </w:r>
      <w:r>
        <w:rPr/>
        <w:t>o’</w:t>
      </w:r>
      <w:r>
        <w:rPr>
          <w:spacing w:val="-2"/>
        </w:rPr>
        <w:t> </w:t>
      </w:r>
      <w:r>
        <w:rPr/>
        <w:t>hydrogen.</w:t>
      </w:r>
      <w:r>
        <w:rPr>
          <w:spacing w:val="40"/>
        </w:rPr>
        <w:t> </w:t>
      </w:r>
      <w:r>
        <w:rPr/>
        <w:t>Seriously,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go</w:t>
      </w:r>
      <w:r>
        <w:rPr>
          <w:spacing w:val="-2"/>
        </w:rPr>
        <w:t> </w:t>
      </w:r>
      <w:r>
        <w:rPr/>
        <w:t>into</w:t>
      </w:r>
      <w:r>
        <w:rPr>
          <w:spacing w:val="-5"/>
        </w:rPr>
        <w:t> </w:t>
      </w:r>
      <w:r>
        <w:rPr/>
        <w:t>space,</w:t>
      </w:r>
      <w:r>
        <w:rPr>
          <w:spacing w:val="-2"/>
        </w:rPr>
        <w:t> </w:t>
      </w:r>
      <w:r>
        <w:rPr/>
        <w:t>you’ll</w:t>
      </w:r>
      <w:r>
        <w:rPr>
          <w:spacing w:val="-1"/>
        </w:rPr>
        <w:t> </w:t>
      </w:r>
      <w:r>
        <w:rPr/>
        <w:t>probably</w:t>
      </w:r>
      <w:r>
        <w:rPr>
          <w:spacing w:val="-5"/>
        </w:rPr>
        <w:t> </w:t>
      </w:r>
      <w:r>
        <w:rPr/>
        <w:t>bump</w:t>
      </w:r>
      <w:r>
        <w:rPr>
          <w:spacing w:val="-2"/>
        </w:rPr>
        <w:t> </w:t>
      </w:r>
      <w:r>
        <w:rPr/>
        <w:t>into a bunch of hydrogen asking for spare change.</w:t>
      </w:r>
    </w:p>
    <w:p>
      <w:pPr>
        <w:pStyle w:val="BodyText"/>
        <w:spacing w:line="276" w:lineRule="auto" w:before="201"/>
        <w:ind w:left="140" w:right="289"/>
      </w:pPr>
      <w:r>
        <w:rPr/>
        <w:t>Hydrogen</w:t>
      </w:r>
      <w:r>
        <w:rPr>
          <w:spacing w:val="-2"/>
        </w:rPr>
        <w:t> </w:t>
      </w:r>
      <w:r>
        <w:rPr/>
        <w:t>has</w:t>
      </w:r>
      <w:r>
        <w:rPr>
          <w:spacing w:val="-2"/>
        </w:rPr>
        <w:t> </w:t>
      </w:r>
      <w:r>
        <w:rPr/>
        <w:t>only</w:t>
      </w:r>
      <w:r>
        <w:rPr>
          <w:spacing w:val="-5"/>
        </w:rPr>
        <w:t> </w:t>
      </w:r>
      <w:r>
        <w:rPr/>
        <w:t>one</w:t>
      </w:r>
      <w:r>
        <w:rPr>
          <w:spacing w:val="-2"/>
        </w:rPr>
        <w:t> </w:t>
      </w:r>
      <w:r>
        <w:rPr/>
        <w:t>valence</w:t>
      </w:r>
      <w:r>
        <w:rPr>
          <w:spacing w:val="-2"/>
        </w:rPr>
        <w:t> </w:t>
      </w:r>
      <w:r>
        <w:rPr/>
        <w:t>electron,</w:t>
      </w:r>
      <w:r>
        <w:rPr>
          <w:spacing w:val="-2"/>
        </w:rPr>
        <w:t> </w:t>
      </w:r>
      <w:r>
        <w:rPr/>
        <w:t>so</w:t>
      </w:r>
      <w:r>
        <w:rPr>
          <w:spacing w:val="-2"/>
        </w:rPr>
        <w:t> </w:t>
      </w:r>
      <w:r>
        <w:rPr/>
        <w:t>it</w:t>
      </w:r>
      <w:r>
        <w:rPr>
          <w:spacing w:val="-1"/>
        </w:rPr>
        <w:t> </w:t>
      </w:r>
      <w:r>
        <w:rPr/>
        <w:t>does</w:t>
      </w:r>
      <w:r>
        <w:rPr>
          <w:spacing w:val="-2"/>
        </w:rPr>
        <w:t> </w:t>
      </w:r>
      <w:r>
        <w:rPr/>
        <w:t>weird</w:t>
      </w:r>
      <w:r>
        <w:rPr>
          <w:spacing w:val="-5"/>
        </w:rPr>
        <w:t> </w:t>
      </w:r>
      <w:r>
        <w:rPr/>
        <w:t>chemistry.</w:t>
      </w:r>
      <w:r>
        <w:rPr>
          <w:spacing w:val="40"/>
        </w:rPr>
        <w:t> </w:t>
      </w:r>
      <w:r>
        <w:rPr/>
        <w:t>It</w:t>
      </w:r>
      <w:r>
        <w:rPr>
          <w:spacing w:val="-1"/>
        </w:rPr>
        <w:t> </w:t>
      </w:r>
      <w:r>
        <w:rPr/>
        <w:t>can</w:t>
      </w:r>
      <w:r>
        <w:rPr>
          <w:spacing w:val="-2"/>
        </w:rPr>
        <w:t> </w:t>
      </w:r>
      <w:r>
        <w:rPr/>
        <w:t>either</w:t>
      </w:r>
      <w:r>
        <w:rPr>
          <w:spacing w:val="-1"/>
        </w:rPr>
        <w:t> </w:t>
      </w:r>
      <w:r>
        <w:rPr/>
        <w:t>gain</w:t>
      </w:r>
      <w:r>
        <w:rPr>
          <w:spacing w:val="-2"/>
        </w:rPr>
        <w:t> </w:t>
      </w:r>
      <w:r>
        <w:rPr/>
        <w:t>electrons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form the H</w:t>
      </w:r>
      <w:r>
        <w:rPr>
          <w:vertAlign w:val="superscript"/>
        </w:rPr>
        <w:t>-</w:t>
      </w:r>
      <w:r>
        <w:rPr>
          <w:vertAlign w:val="baseline"/>
        </w:rPr>
        <w:t> ion or lose electrons to form the H</w:t>
      </w:r>
      <w:r>
        <w:rPr>
          <w:vertAlign w:val="superscript"/>
        </w:rPr>
        <w:t>+</w:t>
      </w:r>
      <w:r>
        <w:rPr>
          <w:vertAlign w:val="baseline"/>
        </w:rPr>
        <w:t> ion.</w:t>
      </w:r>
      <w:r>
        <w:rPr>
          <w:spacing w:val="40"/>
          <w:vertAlign w:val="baseline"/>
        </w:rPr>
        <w:t> </w:t>
      </w:r>
      <w:r>
        <w:rPr>
          <w:vertAlign w:val="baseline"/>
        </w:rPr>
        <w:t>When you’ve got a bunch of gaseous hydrogen sitting around in big balloons, nothing much happens until you add energy – then it explodes.</w:t>
      </w:r>
      <w:r>
        <w:rPr>
          <w:spacing w:val="40"/>
          <w:vertAlign w:val="baseline"/>
        </w:rPr>
        <w:t> </w:t>
      </w:r>
      <w:r>
        <w:rPr>
          <w:vertAlign w:val="baseline"/>
        </w:rPr>
        <w:t>Think of hydrogen as the inexplicably cranky uncle of the periodic table family:</w:t>
      </w:r>
      <w:r>
        <w:rPr>
          <w:spacing w:val="40"/>
          <w:vertAlign w:val="baseline"/>
        </w:rPr>
        <w:t> </w:t>
      </w:r>
      <w:r>
        <w:rPr>
          <w:vertAlign w:val="baseline"/>
        </w:rPr>
        <w:t>It’s happy to sit quietly at the dinner table until it starts suddenly ranting about “them Commie bastards.”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849998pt;margin-top:17.929907pt;width:466.4pt;height:90.3pt;mso-position-horizontal-relative:page;mso-position-vertical-relative:paragraph;z-index:-15728128;mso-wrap-distance-left:0;mso-wrap-distance-right:0" type="#_x0000_t202" id="docshape4" filled="true" fillcolor="#d7d7d7" stroked="true" strokeweight=".75pt" strokecolor="#000000">
            <v:textbox inset="0,0,0,0">
              <w:txbxContent>
                <w:p>
                  <w:pPr>
                    <w:spacing w:before="73"/>
                    <w:ind w:left="145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Spotlight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Elements:</w:t>
                  </w:r>
                  <w:r>
                    <w:rPr>
                      <w:b/>
                      <w:i/>
                      <w:color w:val="000000"/>
                      <w:spacing w:val="49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Hydrogen</w:t>
                  </w:r>
                </w:p>
                <w:p>
                  <w:pPr>
                    <w:pStyle w:val="BodyText"/>
                    <w:spacing w:before="2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spacing w:line="276" w:lineRule="auto" w:before="1"/>
                    <w:ind w:left="145" w:right="16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Industrially, hydrogen is really important.</w:t>
                  </w:r>
                  <w:r>
                    <w:rPr>
                      <w:color w:val="000000"/>
                      <w:spacing w:val="73"/>
                    </w:rPr>
                    <w:t> </w:t>
                  </w:r>
                  <w:r>
                    <w:rPr>
                      <w:color w:val="000000"/>
                    </w:rPr>
                    <w:t>It’s used make stuff like cooking oil and fertilizer, and</w:t>
                  </w:r>
                  <w:r>
                    <w:rPr>
                      <w:color w:val="000000"/>
                      <w:spacing w:val="40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be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children’s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balloons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until they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started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blowing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up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all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over the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place.</w:t>
                  </w:r>
                  <w:r>
                    <w:rPr>
                      <w:color w:val="000000"/>
                      <w:spacing w:val="40"/>
                    </w:rPr>
                    <w:t> </w:t>
                  </w:r>
                  <w:r>
                    <w:rPr>
                      <w:color w:val="000000"/>
                    </w:rPr>
                    <w:t>They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even used it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fill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big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blimps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called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zeppelins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until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i/>
                      <w:color w:val="000000"/>
                    </w:rPr>
                    <w:t>Hindenburg</w:t>
                  </w:r>
                  <w:r>
                    <w:rPr>
                      <w:i/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blew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up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1937.</w:t>
                  </w:r>
                  <w:r>
                    <w:rPr>
                      <w:color w:val="000000"/>
                      <w:spacing w:val="40"/>
                    </w:rPr>
                    <w:t> </w:t>
                  </w:r>
                  <w:r>
                    <w:rPr>
                      <w:color w:val="000000"/>
                    </w:rPr>
                    <w:t>Then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got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idea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that it wasn’t that smart and decided that airplanes would be better.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rect style="position:absolute;margin-left:72.024002pt;margin-top:119.759933pt;width:144.020pt;height:.71997pt;mso-position-horizontal-relative:page;mso-position-vertical-relative:paragraph;z-index:-15727616;mso-wrap-distance-left:0;mso-wrap-distance-right:0" id="docshape5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1"/>
        <w:rPr>
          <w:sz w:val="17"/>
        </w:rPr>
      </w:pPr>
    </w:p>
    <w:p>
      <w:pPr>
        <w:spacing w:before="96"/>
        <w:ind w:left="140" w:right="289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But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chemists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pretend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anything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smaller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proton,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neutron,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electron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doesn’t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exist,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even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then, we usually ignore anything smaller than an atom.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300" w:right="1240"/>
        </w:sectPr>
      </w:pPr>
    </w:p>
    <w:p>
      <w:pPr>
        <w:pStyle w:val="Heading3"/>
      </w:pPr>
      <w:r>
        <w:rPr/>
        <w:t>Group</w:t>
      </w:r>
      <w:r>
        <w:rPr>
          <w:spacing w:val="-5"/>
        </w:rPr>
        <w:t> </w:t>
      </w:r>
      <w:r>
        <w:rPr/>
        <w:t>1:</w:t>
      </w:r>
      <w:r>
        <w:rPr>
          <w:spacing w:val="69"/>
        </w:rPr>
        <w:t> </w:t>
      </w:r>
      <w:r>
        <w:rPr/>
        <w:t>Alkali</w:t>
      </w:r>
      <w:r>
        <w:rPr>
          <w:spacing w:val="-5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59"/>
        <w:ind w:left="140" w:right="265"/>
      </w:pPr>
      <w:r>
        <w:rPr/>
        <w:t>The alkali metals are really cool, but you probably won’t get to play with them much in class.</w:t>
      </w:r>
      <w:r>
        <w:rPr>
          <w:spacing w:val="40"/>
        </w:rPr>
        <w:t> </w:t>
      </w:r>
      <w:r>
        <w:rPr/>
        <w:t>This is because,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addition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their</w:t>
      </w:r>
      <w:r>
        <w:rPr>
          <w:spacing w:val="-3"/>
        </w:rPr>
        <w:t> </w:t>
      </w:r>
      <w:r>
        <w:rPr/>
        <w:t>properties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low</w:t>
      </w:r>
      <w:r>
        <w:rPr>
          <w:spacing w:val="-2"/>
        </w:rPr>
        <w:t> </w:t>
      </w:r>
      <w:r>
        <w:rPr/>
        <w:t>melting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boiling</w:t>
      </w:r>
      <w:r>
        <w:rPr>
          <w:spacing w:val="-4"/>
        </w:rPr>
        <w:t> </w:t>
      </w:r>
      <w:r>
        <w:rPr/>
        <w:t>point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softness,</w:t>
      </w:r>
      <w:r>
        <w:rPr>
          <w:spacing w:val="-1"/>
        </w:rPr>
        <w:t> </w:t>
      </w:r>
      <w:r>
        <w:rPr/>
        <w:t>they</w:t>
      </w:r>
      <w:r>
        <w:rPr>
          <w:spacing w:val="-3"/>
        </w:rPr>
        <w:t> </w:t>
      </w:r>
      <w:r>
        <w:rPr/>
        <w:t>also</w:t>
      </w:r>
      <w:r>
        <w:rPr>
          <w:spacing w:val="-3"/>
        </w:rPr>
        <w:t> </w:t>
      </w:r>
      <w:r>
        <w:rPr/>
        <w:t>blow</w:t>
      </w:r>
      <w:r>
        <w:rPr>
          <w:spacing w:val="-2"/>
        </w:rPr>
        <w:t> </w:t>
      </w:r>
      <w:r>
        <w:rPr/>
        <w:t>up when you put them in water.</w:t>
      </w:r>
      <w:r>
        <w:rPr>
          <w:vertAlign w:val="superscript"/>
        </w:rPr>
        <w:t>2</w:t>
      </w:r>
      <w:r>
        <w:rPr>
          <w:spacing w:val="40"/>
          <w:vertAlign w:val="baseline"/>
        </w:rPr>
        <w:t> </w:t>
      </w:r>
      <w:r>
        <w:rPr>
          <w:vertAlign w:val="baseline"/>
        </w:rPr>
        <w:t>Alkali metals form +1 ions when they react, which reflects the fact that they</w:t>
      </w:r>
      <w:r>
        <w:rPr>
          <w:spacing w:val="-2"/>
          <w:vertAlign w:val="baseline"/>
        </w:rPr>
        <w:t> </w:t>
      </w:r>
      <w:r>
        <w:rPr>
          <w:vertAlign w:val="baseline"/>
        </w:rPr>
        <w:t>want</w:t>
      </w:r>
      <w:r>
        <w:rPr>
          <w:spacing w:val="-2"/>
          <w:vertAlign w:val="baseline"/>
        </w:rPr>
        <w:t> </w:t>
      </w:r>
      <w:r>
        <w:rPr>
          <w:vertAlign w:val="baseline"/>
        </w:rPr>
        <w:t>to lose one electron to be like the</w:t>
      </w:r>
      <w:r>
        <w:rPr>
          <w:spacing w:val="-2"/>
          <w:vertAlign w:val="baseline"/>
        </w:rPr>
        <w:t> </w:t>
      </w:r>
      <w:r>
        <w:rPr>
          <w:vertAlign w:val="baseline"/>
        </w:rPr>
        <w:t>nearest noble gas.</w:t>
      </w:r>
      <w:r>
        <w:rPr>
          <w:spacing w:val="40"/>
          <w:vertAlign w:val="baseline"/>
        </w:rPr>
        <w:t> </w:t>
      </w:r>
      <w:r>
        <w:rPr>
          <w:vertAlign w:val="baseline"/>
        </w:rPr>
        <w:t>Solutions made with these</w:t>
      </w:r>
      <w:r>
        <w:rPr>
          <w:spacing w:val="-2"/>
          <w:vertAlign w:val="baseline"/>
        </w:rPr>
        <w:t> </w:t>
      </w:r>
      <w:r>
        <w:rPr>
          <w:vertAlign w:val="baseline"/>
        </w:rPr>
        <w:t>elements are basic, which is another way of saying “alkaline”, which is pretty close to the world “alkali”, which is where they get their group name.</w:t>
      </w:r>
      <w:r>
        <w:rPr>
          <w:vertAlign w:val="superscript"/>
        </w:rPr>
        <w:t>3</w:t>
      </w:r>
      <w:r>
        <w:rPr>
          <w:spacing w:val="40"/>
          <w:vertAlign w:val="baseline"/>
        </w:rPr>
        <w:t> </w:t>
      </w:r>
      <w:r>
        <w:rPr>
          <w:vertAlign w:val="baseline"/>
        </w:rPr>
        <w:t>Here are some alkali metals and their main uses:</w:t>
      </w:r>
    </w:p>
    <w:p>
      <w:pPr>
        <w:pStyle w:val="ListParagraph"/>
        <w:numPr>
          <w:ilvl w:val="0"/>
          <w:numId w:val="1"/>
        </w:numPr>
        <w:tabs>
          <w:tab w:pos="861" w:val="left" w:leader="none"/>
        </w:tabs>
        <w:spacing w:line="240" w:lineRule="auto" w:before="197" w:after="0"/>
        <w:ind w:left="860" w:right="0" w:hanging="361"/>
        <w:jc w:val="both"/>
        <w:rPr>
          <w:sz w:val="22"/>
        </w:rPr>
      </w:pPr>
      <w:r>
        <w:rPr>
          <w:sz w:val="22"/>
        </w:rPr>
        <w:t>Lithium</w:t>
      </w:r>
      <w:r>
        <w:rPr>
          <w:spacing w:val="-7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3"/>
          <w:sz w:val="22"/>
        </w:rPr>
        <w:t> </w:t>
      </w:r>
      <w:r>
        <w:rPr>
          <w:sz w:val="22"/>
        </w:rPr>
        <w:t>batteries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treat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mentally</w:t>
      </w:r>
      <w:r>
        <w:rPr>
          <w:spacing w:val="-5"/>
          <w:sz w:val="22"/>
        </w:rPr>
        <w:t> </w:t>
      </w:r>
      <w:r>
        <w:rPr>
          <w:sz w:val="22"/>
        </w:rPr>
        <w:t>ill</w:t>
      </w:r>
      <w:r>
        <w:rPr>
          <w:spacing w:val="-2"/>
          <w:sz w:val="22"/>
        </w:rPr>
        <w:t> </w:t>
      </w:r>
      <w:r>
        <w:rPr>
          <w:sz w:val="22"/>
        </w:rPr>
        <w:t>(Figure</w:t>
      </w:r>
      <w:r>
        <w:rPr>
          <w:spacing w:val="-2"/>
          <w:sz w:val="22"/>
        </w:rPr>
        <w:t> 7.2).</w:t>
      </w:r>
    </w:p>
    <w:p>
      <w:pPr>
        <w:pStyle w:val="ListParagraph"/>
        <w:numPr>
          <w:ilvl w:val="0"/>
          <w:numId w:val="1"/>
        </w:numPr>
        <w:tabs>
          <w:tab w:pos="861" w:val="left" w:leader="none"/>
        </w:tabs>
        <w:spacing w:line="273" w:lineRule="auto" w:before="38" w:after="0"/>
        <w:ind w:left="860" w:right="255" w:hanging="360"/>
        <w:jc w:val="both"/>
        <w:rPr>
          <w:sz w:val="22"/>
        </w:rPr>
      </w:pPr>
      <w:r>
        <w:rPr>
          <w:sz w:val="22"/>
        </w:rPr>
        <w:t>Sodium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table</w:t>
      </w:r>
      <w:r>
        <w:rPr>
          <w:spacing w:val="-3"/>
          <w:sz w:val="22"/>
        </w:rPr>
        <w:t> </w:t>
      </w:r>
      <w:r>
        <w:rPr>
          <w:sz w:val="22"/>
        </w:rPr>
        <w:t>salt,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can</w:t>
      </w:r>
      <w:r>
        <w:rPr>
          <w:spacing w:val="-3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used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bunch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stuff.</w:t>
      </w:r>
      <w:r>
        <w:rPr>
          <w:spacing w:val="40"/>
          <w:sz w:val="22"/>
        </w:rPr>
        <w:t> </w:t>
      </w:r>
      <w:r>
        <w:rPr>
          <w:sz w:val="22"/>
        </w:rPr>
        <w:t>It’s</w:t>
      </w:r>
      <w:r>
        <w:rPr>
          <w:spacing w:val="-3"/>
          <w:sz w:val="22"/>
        </w:rPr>
        <w:t> </w:t>
      </w:r>
      <w:r>
        <w:rPr>
          <w:sz w:val="22"/>
        </w:rPr>
        <w:t>also</w:t>
      </w:r>
      <w:r>
        <w:rPr>
          <w:spacing w:val="-1"/>
          <w:sz w:val="22"/>
        </w:rPr>
        <w:t> </w:t>
      </w:r>
      <w:r>
        <w:rPr>
          <w:sz w:val="22"/>
        </w:rPr>
        <w:t>really</w:t>
      </w:r>
      <w:r>
        <w:rPr>
          <w:spacing w:val="-4"/>
          <w:sz w:val="22"/>
        </w:rPr>
        <w:t> </w:t>
      </w:r>
      <w:r>
        <w:rPr>
          <w:sz w:val="22"/>
        </w:rPr>
        <w:t>important in biochemistry, so you might want to check that out.</w:t>
      </w:r>
      <w:r>
        <w:rPr>
          <w:sz w:val="22"/>
          <w:vertAlign w:val="superscript"/>
        </w:rPr>
        <w:t>4</w:t>
      </w:r>
    </w:p>
    <w:p>
      <w:pPr>
        <w:pStyle w:val="ListParagraph"/>
        <w:numPr>
          <w:ilvl w:val="0"/>
          <w:numId w:val="1"/>
        </w:numPr>
        <w:tabs>
          <w:tab w:pos="861" w:val="left" w:leader="none"/>
        </w:tabs>
        <w:spacing w:line="276" w:lineRule="auto" w:before="2" w:after="0"/>
        <w:ind w:left="860" w:right="537" w:hanging="360"/>
        <w:jc w:val="both"/>
        <w:rPr>
          <w:sz w:val="22"/>
        </w:rPr>
      </w:pPr>
      <w:r>
        <w:rPr>
          <w:sz w:val="22"/>
        </w:rPr>
        <w:t>Rubidium</w:t>
      </w:r>
      <w:r>
        <w:rPr>
          <w:spacing w:val="-6"/>
          <w:sz w:val="22"/>
        </w:rPr>
        <w:t> </w:t>
      </w:r>
      <w:r>
        <w:rPr>
          <w:sz w:val="22"/>
        </w:rPr>
        <w:t>cesium,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francium</w:t>
      </w:r>
      <w:r>
        <w:rPr>
          <w:spacing w:val="-6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really</w:t>
      </w:r>
      <w:r>
        <w:rPr>
          <w:spacing w:val="-5"/>
          <w:sz w:val="22"/>
        </w:rPr>
        <w:t> </w:t>
      </w:r>
      <w:r>
        <w:rPr>
          <w:sz w:val="22"/>
        </w:rPr>
        <w:t>super</w:t>
      </w:r>
      <w:r>
        <w:rPr>
          <w:spacing w:val="-2"/>
          <w:sz w:val="22"/>
        </w:rPr>
        <w:t> </w:t>
      </w:r>
      <w:r>
        <w:rPr>
          <w:sz w:val="22"/>
        </w:rPr>
        <w:t>dangerous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react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almost</w:t>
      </w:r>
      <w:r>
        <w:rPr>
          <w:spacing w:val="-1"/>
          <w:sz w:val="22"/>
        </w:rPr>
        <w:t> </w:t>
      </w:r>
      <w:r>
        <w:rPr>
          <w:sz w:val="22"/>
        </w:rPr>
        <w:t>anything. We</w:t>
      </w:r>
      <w:r>
        <w:rPr>
          <w:spacing w:val="-1"/>
          <w:sz w:val="22"/>
        </w:rPr>
        <w:t> </w:t>
      </w:r>
      <w:r>
        <w:rPr>
          <w:sz w:val="22"/>
        </w:rPr>
        <w:t>don’t</w:t>
      </w:r>
      <w:r>
        <w:rPr>
          <w:spacing w:val="-3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them</w:t>
      </w:r>
      <w:r>
        <w:rPr>
          <w:spacing w:val="-5"/>
          <w:sz w:val="22"/>
        </w:rPr>
        <w:t> </w:t>
      </w:r>
      <w:r>
        <w:rPr>
          <w:sz w:val="22"/>
        </w:rPr>
        <w:t>because</w:t>
      </w:r>
      <w:r>
        <w:rPr>
          <w:spacing w:val="-3"/>
          <w:sz w:val="22"/>
        </w:rPr>
        <w:t> </w:t>
      </w:r>
      <w:r>
        <w:rPr>
          <w:sz w:val="22"/>
        </w:rPr>
        <w:t>we</w:t>
      </w:r>
      <w:r>
        <w:rPr>
          <w:spacing w:val="-1"/>
          <w:sz w:val="22"/>
        </w:rPr>
        <w:t> </w:t>
      </w:r>
      <w:r>
        <w:rPr>
          <w:sz w:val="22"/>
        </w:rPr>
        <w:t>value</w:t>
      </w:r>
      <w:r>
        <w:rPr>
          <w:spacing w:val="-1"/>
          <w:sz w:val="22"/>
        </w:rPr>
        <w:t> </w:t>
      </w:r>
      <w:r>
        <w:rPr>
          <w:sz w:val="22"/>
        </w:rPr>
        <w:t>our</w:t>
      </w:r>
      <w:r>
        <w:rPr>
          <w:spacing w:val="-1"/>
          <w:sz w:val="22"/>
        </w:rPr>
        <w:t> </w:t>
      </w:r>
      <w:r>
        <w:rPr>
          <w:sz w:val="22"/>
        </w:rPr>
        <w:t>fingers,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would</w:t>
      </w:r>
      <w:r>
        <w:rPr>
          <w:spacing w:val="-1"/>
          <w:sz w:val="22"/>
        </w:rPr>
        <w:t> </w:t>
      </w:r>
      <w:r>
        <w:rPr>
          <w:sz w:val="22"/>
        </w:rPr>
        <w:t>probably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lost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we screwed around with them.</w:t>
      </w:r>
    </w:p>
    <w:p>
      <w:pPr>
        <w:pStyle w:val="BodyText"/>
        <w:spacing w:before="8"/>
        <w:rPr>
          <w:sz w:val="15"/>
        </w:rPr>
      </w:pPr>
      <w:r>
        <w:rPr/>
        <w:pict>
          <v:group style="position:absolute;margin-left:71.824997pt;margin-top:10.250385pt;width:470.6pt;height:152.65pt;mso-position-horizontal-relative:page;mso-position-vertical-relative:paragraph;z-index:-15726592;mso-wrap-distance-left:0;mso-wrap-distance-right:0" id="docshapegroup6" coordorigin="1436,205" coordsize="9412,3053">
            <v:rect style="position:absolute;left:1444;top:212;width:9397;height:3038" id="docshape7" filled="true" fillcolor="#d7d7d7" stroked="false">
              <v:fill type="solid"/>
            </v:rect>
            <v:shape style="position:absolute;left:1596;top:783;width:3086;height:2364" type="#_x0000_t75" id="docshape8" alt="File:Lithium carbonate.jpg" stroked="false">
              <v:imagedata r:id="rId7" o:title=""/>
            </v:shape>
            <v:shape style="position:absolute;left:1444;top:212;width:9397;height:3038" type="#_x0000_t202" id="docshape9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4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Spotlight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on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elements: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7"/>
                      <w:rPr>
                        <w:b/>
                        <w:i/>
                        <w:sz w:val="25"/>
                      </w:rPr>
                    </w:pPr>
                  </w:p>
                  <w:p>
                    <w:pPr>
                      <w:spacing w:line="276" w:lineRule="auto" w:before="0"/>
                      <w:ind w:left="3517" w:right="252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7.2: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Lithium is found in lithium carbonate, which is used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treat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bipolar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disorder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(which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is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sometimes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also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known as “manic depression.” Nobody really knows why lithium carbonate works, but it seems to do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trick for a lot of folks.</w:t>
                    </w:r>
                  </w:p>
                  <w:p>
                    <w:pPr>
                      <w:spacing w:before="202"/>
                      <w:ind w:left="3517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http://commons.wikimedia.org/wiki/File:Lithium_carbonate.jpg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3"/>
        <w:spacing w:before="0"/>
      </w:pPr>
      <w:r>
        <w:rPr/>
        <w:t>Group</w:t>
      </w:r>
      <w:r>
        <w:rPr>
          <w:spacing w:val="-6"/>
        </w:rPr>
        <w:t> </w:t>
      </w:r>
      <w:r>
        <w:rPr/>
        <w:t>2:</w:t>
      </w:r>
      <w:r>
        <w:rPr>
          <w:spacing w:val="66"/>
        </w:rPr>
        <w:t> </w:t>
      </w:r>
      <w:r>
        <w:rPr/>
        <w:t>Alkaline</w:t>
      </w:r>
      <w:r>
        <w:rPr>
          <w:spacing w:val="-5"/>
        </w:rPr>
        <w:t> </w:t>
      </w:r>
      <w:r>
        <w:rPr/>
        <w:t>Earth</w:t>
      </w:r>
      <w:r>
        <w:rPr>
          <w:spacing w:val="-4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56"/>
        <w:ind w:left="140" w:right="265"/>
      </w:pPr>
      <w:r>
        <w:rPr/>
        <w:t>Alkaline earth metals are like alkali metals, except that their properties aren’t as extreme.</w:t>
      </w:r>
      <w:r>
        <w:rPr>
          <w:spacing w:val="40"/>
        </w:rPr>
        <w:t> </w:t>
      </w:r>
      <w:r>
        <w:rPr/>
        <w:t>For example, they’re</w:t>
      </w:r>
      <w:r>
        <w:rPr>
          <w:spacing w:val="-3"/>
        </w:rPr>
        <w:t> </w:t>
      </w:r>
      <w:r>
        <w:rPr/>
        <w:t>reactive,</w:t>
      </w:r>
      <w:r>
        <w:rPr>
          <w:spacing w:val="-1"/>
        </w:rPr>
        <w:t> </w:t>
      </w:r>
      <w:r>
        <w:rPr/>
        <w:t>but</w:t>
      </w:r>
      <w:r>
        <w:rPr>
          <w:spacing w:val="-2"/>
        </w:rPr>
        <w:t> </w:t>
      </w:r>
      <w:r>
        <w:rPr/>
        <w:t>they</w:t>
      </w:r>
      <w:r>
        <w:rPr>
          <w:spacing w:val="-3"/>
        </w:rPr>
        <w:t> </w:t>
      </w:r>
      <w:r>
        <w:rPr/>
        <w:t>don’t</w:t>
      </w:r>
      <w:r>
        <w:rPr>
          <w:spacing w:val="-3"/>
        </w:rPr>
        <w:t> </w:t>
      </w:r>
      <w:r>
        <w:rPr/>
        <w:t>blow</w:t>
      </w:r>
      <w:r>
        <w:rPr>
          <w:spacing w:val="-2"/>
        </w:rPr>
        <w:t> </w:t>
      </w:r>
      <w:r>
        <w:rPr/>
        <w:t>up</w:t>
      </w:r>
      <w:r>
        <w:rPr>
          <w:spacing w:val="-4"/>
        </w:rPr>
        <w:t> </w:t>
      </w:r>
      <w:r>
        <w:rPr/>
        <w:t>in</w:t>
      </w:r>
      <w:r>
        <w:rPr>
          <w:spacing w:val="-1"/>
        </w:rPr>
        <w:t> </w:t>
      </w:r>
      <w:r>
        <w:rPr/>
        <w:t>water</w:t>
      </w:r>
      <w:r>
        <w:rPr>
          <w:spacing w:val="-1"/>
        </w:rPr>
        <w:t> </w:t>
      </w:r>
      <w:r>
        <w:rPr/>
        <w:t>(calcium</w:t>
      </w:r>
      <w:r>
        <w:rPr>
          <w:spacing w:val="-5"/>
        </w:rPr>
        <w:t> </w:t>
      </w:r>
      <w:r>
        <w:rPr/>
        <w:t>does,</w:t>
      </w:r>
      <w:r>
        <w:rPr>
          <w:spacing w:val="-1"/>
        </w:rPr>
        <w:t> </w:t>
      </w:r>
      <w:r>
        <w:rPr/>
        <w:t>however,</w:t>
      </w:r>
      <w:r>
        <w:rPr>
          <w:spacing w:val="-1"/>
        </w:rPr>
        <w:t> </w:t>
      </w:r>
      <w:r>
        <w:rPr/>
        <w:t>kind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fizz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little).</w:t>
      </w:r>
      <w:r>
        <w:rPr>
          <w:spacing w:val="40"/>
        </w:rPr>
        <w:t> </w:t>
      </w:r>
      <w:r>
        <w:rPr/>
        <w:t>They</w:t>
      </w:r>
      <w:r>
        <w:rPr>
          <w:spacing w:val="-3"/>
        </w:rPr>
        <w:t> </w:t>
      </w:r>
      <w:r>
        <w:rPr/>
        <w:t>have low melting and boiling points, but not really all that low.</w:t>
      </w:r>
      <w:r>
        <w:rPr>
          <w:spacing w:val="40"/>
        </w:rPr>
        <w:t> </w:t>
      </w:r>
      <w:r>
        <w:rPr/>
        <w:t>They do form ions with a +2 charge, which reflects their desire to lose two electrons to be like the nearest noble gas.</w:t>
      </w:r>
      <w:r>
        <w:rPr>
          <w:vertAlign w:val="superscript"/>
        </w:rPr>
        <w:t>5</w:t>
      </w:r>
      <w:r>
        <w:rPr>
          <w:spacing w:val="40"/>
          <w:vertAlign w:val="baseline"/>
        </w:rPr>
        <w:t> </w:t>
      </w:r>
      <w:r>
        <w:rPr>
          <w:vertAlign w:val="baseline"/>
        </w:rPr>
        <w:t>Let’s check out some of the most interesting alkaline earth metals: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  <w:r>
        <w:rPr/>
        <w:pict>
          <v:rect style="position:absolute;margin-left:72.024002pt;margin-top:17.1423pt;width:144.020pt;height:.71997pt;mso-position-horizontal-relative:page;mso-position-vertical-relative:paragraph;z-index:-15726080;mso-wrap-distance-left:0;mso-wrap-distance-right:0" id="docshape10" filled="true" fillcolor="#000000" stroked="false">
            <v:fill type="solid"/>
            <w10:wrap type="topAndBottom"/>
          </v:rect>
        </w:pict>
      </w:r>
    </w:p>
    <w:p>
      <w:pPr>
        <w:spacing w:before="96"/>
        <w:ind w:left="140" w:right="289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get your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hands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sample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alkali metals, don’t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blow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up.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These things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truly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dangerous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 can cause massive injuries.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Just go to You Tube and look up the videos instead.</w:t>
      </w:r>
    </w:p>
    <w:p>
      <w:pPr>
        <w:spacing w:line="229" w:lineRule="exact" w:before="1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believe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not,completely</w:t>
      </w:r>
      <w:r>
        <w:rPr>
          <w:spacing w:val="-7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true.</w:t>
      </w:r>
    </w:p>
    <w:p>
      <w:pPr>
        <w:spacing w:line="229" w:lineRule="exact" w:before="0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Ask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biochemist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this,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that’s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kind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stuff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they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work</w:t>
      </w:r>
      <w:r>
        <w:rPr>
          <w:spacing w:val="-6"/>
          <w:sz w:val="20"/>
          <w:vertAlign w:val="baseline"/>
        </w:rPr>
        <w:t> </w:t>
      </w:r>
      <w:r>
        <w:rPr>
          <w:spacing w:val="-5"/>
          <w:sz w:val="20"/>
          <w:vertAlign w:val="baseline"/>
        </w:rPr>
        <w:t>on.</w:t>
      </w:r>
    </w:p>
    <w:p>
      <w:pPr>
        <w:spacing w:before="0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That’s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octet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rule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action!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300" w:right="1240"/>
        </w:sectPr>
      </w:pP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6" w:lineRule="auto" w:before="72" w:after="0"/>
        <w:ind w:left="860" w:right="330" w:hanging="360"/>
        <w:jc w:val="left"/>
        <w:rPr>
          <w:sz w:val="22"/>
        </w:rPr>
      </w:pPr>
      <w:r>
        <w:rPr>
          <w:sz w:val="22"/>
        </w:rPr>
        <w:t>Magnesium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strong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1"/>
          <w:sz w:val="22"/>
        </w:rPr>
        <w:t> </w:t>
      </w:r>
      <w:r>
        <w:rPr>
          <w:sz w:val="22"/>
        </w:rPr>
        <w:t>element,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totally</w:t>
      </w:r>
      <w:r>
        <w:rPr>
          <w:spacing w:val="-7"/>
          <w:sz w:val="22"/>
        </w:rPr>
        <w:t> </w:t>
      </w:r>
      <w:r>
        <w:rPr>
          <w:sz w:val="22"/>
        </w:rPr>
        <w:t>burns</w:t>
      </w:r>
      <w:r>
        <w:rPr>
          <w:spacing w:val="-1"/>
          <w:sz w:val="22"/>
        </w:rPr>
        <w:t> </w:t>
      </w:r>
      <w:r>
        <w:rPr>
          <w:sz w:val="22"/>
        </w:rPr>
        <w:t>like</w:t>
      </w:r>
      <w:r>
        <w:rPr>
          <w:spacing w:val="-2"/>
          <w:sz w:val="22"/>
        </w:rPr>
        <w:t> </w:t>
      </w:r>
      <w:r>
        <w:rPr>
          <w:sz w:val="22"/>
        </w:rPr>
        <w:t>crazy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light</w:t>
      </w:r>
      <w:r>
        <w:rPr>
          <w:spacing w:val="-1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fire. This element can commonly be found in the rims of the expensive sports cars driven by middle aged men having a midlife crisis.</w:t>
      </w:r>
      <w:r>
        <w:rPr>
          <w:sz w:val="22"/>
          <w:vertAlign w:val="superscript"/>
        </w:rPr>
        <w:t>6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40" w:lineRule="auto" w:before="201" w:after="0"/>
        <w:ind w:left="860" w:right="0" w:hanging="361"/>
        <w:jc w:val="left"/>
        <w:rPr>
          <w:sz w:val="22"/>
        </w:rPr>
      </w:pPr>
      <w:r>
        <w:rPr>
          <w:sz w:val="22"/>
        </w:rPr>
        <w:t>Calcium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found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bones</w:t>
      </w:r>
      <w:r>
        <w:rPr>
          <w:sz w:val="22"/>
          <w:vertAlign w:val="superscript"/>
        </w:rPr>
        <w:t>7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rocks.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Shells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are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mostly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made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of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calcium,</w:t>
      </w:r>
      <w:r>
        <w:rPr>
          <w:spacing w:val="-2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too.</w:t>
      </w:r>
    </w:p>
    <w:p>
      <w:pPr>
        <w:pStyle w:val="BodyText"/>
        <w:spacing w:before="6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40" w:lineRule="auto" w:before="1" w:after="0"/>
        <w:ind w:left="860" w:right="0" w:hanging="361"/>
        <w:jc w:val="left"/>
        <w:rPr>
          <w:sz w:val="22"/>
        </w:rPr>
      </w:pP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alkaline</w:t>
      </w:r>
      <w:r>
        <w:rPr>
          <w:spacing w:val="-3"/>
          <w:sz w:val="22"/>
        </w:rPr>
        <w:t> </w:t>
      </w:r>
      <w:r>
        <w:rPr>
          <w:sz w:val="22"/>
        </w:rPr>
        <w:t>metals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stuff,</w:t>
      </w:r>
      <w:r>
        <w:rPr>
          <w:spacing w:val="-6"/>
          <w:sz w:val="22"/>
        </w:rPr>
        <w:t> </w:t>
      </w:r>
      <w:r>
        <w:rPr>
          <w:sz w:val="22"/>
        </w:rPr>
        <w:t>too,</w:t>
      </w:r>
      <w:r>
        <w:rPr>
          <w:spacing w:val="-5"/>
          <w:sz w:val="22"/>
        </w:rPr>
        <w:t> </w:t>
      </w:r>
      <w:r>
        <w:rPr>
          <w:sz w:val="22"/>
        </w:rPr>
        <w:t>but</w:t>
      </w:r>
      <w:r>
        <w:rPr>
          <w:spacing w:val="-2"/>
          <w:sz w:val="22"/>
        </w:rPr>
        <w:t> </w:t>
      </w:r>
      <w:r>
        <w:rPr>
          <w:sz w:val="22"/>
        </w:rPr>
        <w:t>most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stuff</w:t>
      </w:r>
      <w:r>
        <w:rPr>
          <w:spacing w:val="-3"/>
          <w:sz w:val="22"/>
        </w:rPr>
        <w:t> </w:t>
      </w:r>
      <w:r>
        <w:rPr>
          <w:sz w:val="22"/>
        </w:rPr>
        <w:t>isn’t</w:t>
      </w:r>
      <w:r>
        <w:rPr>
          <w:spacing w:val="-2"/>
          <w:sz w:val="22"/>
        </w:rPr>
        <w:t> </w:t>
      </w:r>
      <w:r>
        <w:rPr>
          <w:sz w:val="22"/>
        </w:rPr>
        <w:t>really</w:t>
      </w:r>
      <w:r>
        <w:rPr>
          <w:spacing w:val="-6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interesting.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9"/>
        </w:rPr>
      </w:pPr>
      <w:r>
        <w:rPr/>
        <w:pict>
          <v:group style="position:absolute;margin-left:75.875pt;margin-top:18.185766pt;width:460.4pt;height:154.25pt;mso-position-horizontal-relative:page;mso-position-vertical-relative:paragraph;z-index:-15725568;mso-wrap-distance-left:0;mso-wrap-distance-right:0" id="docshapegroup11" coordorigin="1518,364" coordsize="9208,3085">
            <v:rect style="position:absolute;left:1525;top:371;width:9193;height:3070" id="docshape12" filled="true" fillcolor="#d7d7d7" stroked="false">
              <v:fill type="solid"/>
            </v:rect>
            <v:shape style="position:absolute;left:2076;top:941;width:1598;height:2402" type="#_x0000_t75" id="docshape13" alt="File:Marie Curie c1920.png" stroked="false">
              <v:imagedata r:id="rId8" o:title=""/>
            </v:shape>
            <v:shape style="position:absolute;left:1525;top:371;width:9193;height:3070" type="#_x0000_t202" id="docshape14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Awesome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Women</w:t>
                    </w:r>
                    <w:r>
                      <w:rPr>
                        <w:b/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Science</w:t>
                    </w:r>
                  </w:p>
                  <w:p>
                    <w:pPr>
                      <w:spacing w:line="276" w:lineRule="auto" w:before="210"/>
                      <w:ind w:left="2605" w:right="479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7.3: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Marie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Curie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was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super-awesome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scientist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who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won two Nobel Prizes for her work with radioactive materials.</w:t>
                    </w:r>
                  </w:p>
                  <w:p>
                    <w:pPr>
                      <w:spacing w:line="276" w:lineRule="auto" w:before="0"/>
                      <w:ind w:left="2605" w:right="271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Unfortunately, despite her Rutherford-level awesomeness, she was murdered by these sinister radioactive compounds (including the alkaline earth metal radium) in 1934.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After her death, it was discovered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all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her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possessions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were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so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radioactive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people who wish to see them even now need special protective gear.</w:t>
                    </w:r>
                  </w:p>
                  <w:p>
                    <w:pPr>
                      <w:spacing w:before="3"/>
                      <w:ind w:left="2605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http://en.wikipedia.org/wiki/File:Marie_Curie_c1920.png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2"/>
        <w:spacing w:before="153"/>
      </w:pPr>
      <w:r>
        <w:rPr/>
        <w:t>Section</w:t>
      </w:r>
      <w:r>
        <w:rPr>
          <w:spacing w:val="-9"/>
        </w:rPr>
        <w:t> </w:t>
      </w:r>
      <w:r>
        <w:rPr/>
        <w:t>7.2:</w:t>
      </w:r>
      <w:r>
        <w:rPr>
          <w:spacing w:val="66"/>
        </w:rPr>
        <w:t> </w:t>
      </w:r>
      <w:r>
        <w:rPr/>
        <w:t>Elements</w:t>
      </w:r>
      <w:r>
        <w:rPr>
          <w:spacing w:val="-8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p-block</w:t>
      </w:r>
      <w:r>
        <w:rPr>
          <w:spacing w:val="-8"/>
        </w:rPr>
        <w:t> </w:t>
      </w:r>
      <w:r>
        <w:rPr/>
        <w:t>(Groups</w:t>
      </w:r>
      <w:r>
        <w:rPr>
          <w:spacing w:val="-8"/>
        </w:rPr>
        <w:t> </w:t>
      </w:r>
      <w:r>
        <w:rPr/>
        <w:t>13-</w:t>
      </w:r>
      <w:r>
        <w:rPr>
          <w:spacing w:val="-5"/>
        </w:rPr>
        <w:t>18)</w:t>
      </w:r>
    </w:p>
    <w:p>
      <w:pPr>
        <w:pStyle w:val="BodyText"/>
        <w:spacing w:line="278" w:lineRule="auto" w:before="249"/>
        <w:ind w:left="140" w:right="212"/>
      </w:pPr>
      <w:r>
        <w:rPr/>
        <w:t>Elements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p-block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mixed</w:t>
      </w:r>
      <w:r>
        <w:rPr>
          <w:spacing w:val="-2"/>
        </w:rPr>
        <w:t> </w:t>
      </w:r>
      <w:r>
        <w:rPr/>
        <w:t>bag.</w:t>
      </w:r>
      <w:r>
        <w:rPr>
          <w:spacing w:val="40"/>
        </w:rPr>
        <w:t> </w:t>
      </w:r>
      <w:r>
        <w:rPr/>
        <w:t>Some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metals,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nonmetals,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metalloids. If you’re looking for an element with some property in particular, look no further than the p-block.</w:t>
      </w:r>
    </w:p>
    <w:p>
      <w:pPr>
        <w:pStyle w:val="BodyText"/>
        <w:spacing w:line="276" w:lineRule="auto"/>
        <w:ind w:left="140" w:right="289"/>
      </w:pPr>
      <w:r>
        <w:rPr/>
        <w:t>Because</w:t>
      </w:r>
      <w:r>
        <w:rPr>
          <w:spacing w:val="-2"/>
        </w:rPr>
        <w:t> </w:t>
      </w:r>
      <w:r>
        <w:rPr/>
        <w:t>books</w:t>
      </w:r>
      <w:r>
        <w:rPr>
          <w:spacing w:val="-2"/>
        </w:rPr>
        <w:t> </w:t>
      </w:r>
      <w:r>
        <w:rPr/>
        <w:t>usually</w:t>
      </w:r>
      <w:r>
        <w:rPr>
          <w:spacing w:val="-5"/>
        </w:rPr>
        <w:t> </w:t>
      </w:r>
      <w:r>
        <w:rPr/>
        <w:t>have</w:t>
      </w:r>
      <w:r>
        <w:rPr>
          <w:spacing w:val="-2"/>
        </w:rPr>
        <w:t> </w:t>
      </w:r>
      <w:r>
        <w:rPr/>
        <w:t>lots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words</w:t>
      </w:r>
      <w:r>
        <w:rPr>
          <w:spacing w:val="-2"/>
        </w:rPr>
        <w:t> </w:t>
      </w:r>
      <w:r>
        <w:rPr/>
        <w:t>written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them,</w:t>
      </w:r>
      <w:r>
        <w:rPr>
          <w:spacing w:val="-2"/>
        </w:rPr>
        <w:t> </w:t>
      </w:r>
      <w:r>
        <w:rPr/>
        <w:t>let’s</w:t>
      </w:r>
      <w:r>
        <w:rPr>
          <w:spacing w:val="-2"/>
        </w:rPr>
        <w:t> </w:t>
      </w:r>
      <w:r>
        <w:rPr/>
        <w:t>write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words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p-block </w:t>
      </w:r>
      <w:r>
        <w:rPr>
          <w:spacing w:val="-2"/>
        </w:rPr>
        <w:t>elements.</w:t>
      </w:r>
    </w:p>
    <w:p>
      <w:pPr>
        <w:pStyle w:val="BodyText"/>
        <w:rPr>
          <w:sz w:val="24"/>
        </w:rPr>
      </w:pPr>
    </w:p>
    <w:p>
      <w:pPr>
        <w:pStyle w:val="Heading4"/>
        <w:spacing w:before="146"/>
      </w:pPr>
      <w:r>
        <w:rPr/>
        <w:t>Group</w:t>
      </w:r>
      <w:r>
        <w:rPr>
          <w:spacing w:val="-6"/>
        </w:rPr>
        <w:t> </w:t>
      </w:r>
      <w:r>
        <w:rPr/>
        <w:t>13:</w:t>
      </w:r>
      <w:r>
        <w:rPr>
          <w:spacing w:val="62"/>
        </w:rPr>
        <w:t> </w:t>
      </w:r>
      <w:r>
        <w:rPr/>
        <w:t>Boron’s</w:t>
      </w:r>
      <w:r>
        <w:rPr>
          <w:spacing w:val="-5"/>
        </w:rPr>
        <w:t> </w:t>
      </w:r>
      <w:r>
        <w:rPr>
          <w:spacing w:val="-2"/>
        </w:rPr>
        <w:t>Group</w:t>
      </w:r>
    </w:p>
    <w:p>
      <w:pPr>
        <w:pStyle w:val="BodyText"/>
        <w:spacing w:line="276" w:lineRule="auto" w:before="250"/>
        <w:ind w:left="140" w:right="289"/>
      </w:pPr>
      <w:r>
        <w:rPr/>
        <w:t>The</w:t>
      </w:r>
      <w:r>
        <w:rPr>
          <w:spacing w:val="-4"/>
        </w:rPr>
        <w:t> </w:t>
      </w:r>
      <w:r>
        <w:rPr/>
        <w:t>elements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boron’s</w:t>
      </w:r>
      <w:r>
        <w:rPr>
          <w:spacing w:val="-2"/>
        </w:rPr>
        <w:t> </w:t>
      </w:r>
      <w:r>
        <w:rPr/>
        <w:t>group</w:t>
      </w:r>
      <w:r>
        <w:rPr>
          <w:spacing w:val="-2"/>
        </w:rPr>
        <w:t> </w:t>
      </w:r>
      <w:r>
        <w:rPr/>
        <w:t>don’t</w:t>
      </w:r>
      <w:r>
        <w:rPr>
          <w:spacing w:val="-1"/>
        </w:rPr>
        <w:t> </w:t>
      </w:r>
      <w:r>
        <w:rPr/>
        <w:t>have</w:t>
      </w:r>
      <w:r>
        <w:rPr>
          <w:spacing w:val="-2"/>
        </w:rPr>
        <w:t> </w:t>
      </w:r>
      <w:r>
        <w:rPr/>
        <w:t>much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common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each</w:t>
      </w:r>
      <w:r>
        <w:rPr>
          <w:spacing w:val="-2"/>
        </w:rPr>
        <w:t> </w:t>
      </w:r>
      <w:r>
        <w:rPr/>
        <w:t>other</w:t>
      </w:r>
      <w:r>
        <w:rPr>
          <w:spacing w:val="-2"/>
        </w:rPr>
        <w:t> </w:t>
      </w:r>
      <w:r>
        <w:rPr/>
        <w:t>because</w:t>
      </w:r>
      <w:r>
        <w:rPr>
          <w:spacing w:val="-2"/>
        </w:rPr>
        <w:t> </w:t>
      </w:r>
      <w:r>
        <w:rPr/>
        <w:t>boron</w:t>
      </w:r>
      <w:r>
        <w:rPr>
          <w:spacing w:val="-5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metalloid and the rest are metals.</w:t>
      </w:r>
      <w:r>
        <w:rPr>
          <w:spacing w:val="40"/>
        </w:rPr>
        <w:t> </w:t>
      </w:r>
      <w:r>
        <w:rPr/>
        <w:t>Aluminum is probably the most important element in this group, being widely used to make aluminum cans, industrial stuff, and deodorant.</w:t>
      </w:r>
    </w:p>
    <w:p>
      <w:pPr>
        <w:pStyle w:val="BodyText"/>
        <w:rPr>
          <w:sz w:val="24"/>
        </w:rPr>
      </w:pPr>
    </w:p>
    <w:p>
      <w:pPr>
        <w:pStyle w:val="Heading4"/>
        <w:spacing w:before="149"/>
      </w:pPr>
      <w:r>
        <w:rPr/>
        <w:t>Group</w:t>
      </w:r>
      <w:r>
        <w:rPr>
          <w:spacing w:val="-6"/>
        </w:rPr>
        <w:t> </w:t>
      </w:r>
      <w:r>
        <w:rPr/>
        <w:t>14:</w:t>
      </w:r>
      <w:r>
        <w:rPr>
          <w:spacing w:val="64"/>
        </w:rPr>
        <w:t> </w:t>
      </w:r>
      <w:r>
        <w:rPr/>
        <w:t>Carbon’s</w:t>
      </w:r>
      <w:r>
        <w:rPr>
          <w:spacing w:val="-5"/>
        </w:rPr>
        <w:t> </w:t>
      </w:r>
      <w:r>
        <w:rPr>
          <w:spacing w:val="-4"/>
        </w:rPr>
        <w:t>Group</w:t>
      </w:r>
    </w:p>
    <w:p>
      <w:pPr>
        <w:pStyle w:val="BodyText"/>
        <w:spacing w:line="276" w:lineRule="auto" w:before="250"/>
        <w:ind w:left="140" w:right="289"/>
      </w:pPr>
      <w:r>
        <w:rPr/>
        <w:t>Carbon</w:t>
      </w:r>
      <w:r>
        <w:rPr>
          <w:spacing w:val="-5"/>
        </w:rPr>
        <w:t> </w:t>
      </w:r>
      <w:r>
        <w:rPr/>
        <w:t>is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really</w:t>
      </w:r>
      <w:r>
        <w:rPr>
          <w:spacing w:val="-5"/>
        </w:rPr>
        <w:t> </w:t>
      </w:r>
      <w:r>
        <w:rPr/>
        <w:t>important</w:t>
      </w:r>
      <w:r>
        <w:rPr>
          <w:spacing w:val="-1"/>
        </w:rPr>
        <w:t> </w:t>
      </w:r>
      <w:r>
        <w:rPr/>
        <w:t>element</w:t>
      </w:r>
      <w:r>
        <w:rPr>
          <w:spacing w:val="-1"/>
        </w:rPr>
        <w:t> </w:t>
      </w:r>
      <w:r>
        <w:rPr/>
        <w:t>that’s</w:t>
      </w:r>
      <w:r>
        <w:rPr>
          <w:spacing w:val="-2"/>
        </w:rPr>
        <w:t> </w:t>
      </w:r>
      <w:r>
        <w:rPr/>
        <w:t>present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all</w:t>
      </w:r>
      <w:r>
        <w:rPr>
          <w:spacing w:val="-1"/>
        </w:rPr>
        <w:t> </w:t>
      </w:r>
      <w:r>
        <w:rPr/>
        <w:t>biological</w:t>
      </w:r>
      <w:r>
        <w:rPr>
          <w:spacing w:val="-1"/>
        </w:rPr>
        <w:t> </w:t>
      </w:r>
      <w:r>
        <w:rPr/>
        <w:t>systems.</w:t>
      </w:r>
      <w:r>
        <w:rPr>
          <w:spacing w:val="40"/>
        </w:rPr>
        <w:t> </w:t>
      </w:r>
      <w:r>
        <w:rPr/>
        <w:t>It’s</w:t>
      </w:r>
      <w:r>
        <w:rPr>
          <w:spacing w:val="-2"/>
        </w:rPr>
        <w:t> </w:t>
      </w:r>
      <w:r>
        <w:rPr/>
        <w:t>commonly</w:t>
      </w:r>
      <w:r>
        <w:rPr>
          <w:spacing w:val="-5"/>
        </w:rPr>
        <w:t> </w:t>
      </w:r>
      <w:r>
        <w:rPr/>
        <w:t>found as</w:t>
      </w:r>
      <w:r>
        <w:rPr>
          <w:spacing w:val="-2"/>
        </w:rPr>
        <w:t> </w:t>
      </w:r>
      <w:r>
        <w:rPr/>
        <w:t>one of three allotropes:</w:t>
      </w:r>
      <w:r>
        <w:rPr>
          <w:vertAlign w:val="superscript"/>
        </w:rPr>
        <w:t>8</w:t>
      </w:r>
      <w:r>
        <w:rPr>
          <w:spacing w:val="40"/>
          <w:vertAlign w:val="baseline"/>
        </w:rPr>
        <w:t> </w:t>
      </w:r>
      <w:r>
        <w:rPr>
          <w:vertAlign w:val="baseline"/>
        </w:rPr>
        <w:t>as </w:t>
      </w:r>
      <w:r>
        <w:rPr>
          <w:b/>
          <w:vertAlign w:val="baseline"/>
        </w:rPr>
        <w:t>graphite </w:t>
      </w:r>
      <w:r>
        <w:rPr>
          <w:vertAlign w:val="baseline"/>
        </w:rPr>
        <w:t>(a black sooty form), </w:t>
      </w:r>
      <w:r>
        <w:rPr>
          <w:b/>
          <w:vertAlign w:val="baseline"/>
        </w:rPr>
        <w:t>diamond </w:t>
      </w:r>
      <w:r>
        <w:rPr>
          <w:vertAlign w:val="baseline"/>
        </w:rPr>
        <w:t>(a really pretty clear form), and</w:t>
      </w:r>
    </w:p>
    <w:p>
      <w:pPr>
        <w:pStyle w:val="BodyText"/>
        <w:rPr>
          <w:sz w:val="13"/>
        </w:rPr>
      </w:pPr>
      <w:r>
        <w:rPr/>
        <w:pict>
          <v:rect style="position:absolute;margin-left:72.024002pt;margin-top:8.674789pt;width:144.020pt;height:.72003pt;mso-position-horizontal-relative:page;mso-position-vertical-relative:paragraph;z-index:-15725056;mso-wrap-distance-left:0;mso-wrap-distance-right:0" id="docshape15" filled="true" fillcolor="#000000" stroked="false">
            <v:fill type="solid"/>
            <w10:wrap type="topAndBottom"/>
          </v:rect>
        </w:pict>
      </w:r>
    </w:p>
    <w:p>
      <w:pPr>
        <w:spacing w:before="96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those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who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aren’t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driving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Hummers</w:t>
      </w:r>
      <w:r>
        <w:rPr>
          <w:spacing w:val="-6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instead.</w:t>
      </w:r>
    </w:p>
    <w:p>
      <w:pPr>
        <w:spacing w:before="1"/>
        <w:ind w:left="140" w:right="289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It’s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found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bones,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but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form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pure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element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calcium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(which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reacts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vigorously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water).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Instead, it’s found as calcium phosphate.</w:t>
      </w:r>
    </w:p>
    <w:p>
      <w:pPr>
        <w:spacing w:line="228" w:lineRule="exact" w:before="0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Forms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3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element.</w:t>
      </w:r>
    </w:p>
    <w:p>
      <w:pPr>
        <w:spacing w:after="0" w:line="228" w:lineRule="exact"/>
        <w:jc w:val="left"/>
        <w:rPr>
          <w:sz w:val="20"/>
        </w:rPr>
        <w:sectPr>
          <w:pgSz w:w="12240" w:h="15840"/>
          <w:pgMar w:top="1360" w:bottom="280" w:left="1300" w:right="1240"/>
        </w:sectPr>
      </w:pPr>
    </w:p>
    <w:p>
      <w:pPr>
        <w:pStyle w:val="BodyText"/>
        <w:spacing w:line="276" w:lineRule="auto" w:before="74"/>
        <w:ind w:left="140" w:right="152"/>
      </w:pPr>
      <w:r>
        <w:rPr>
          <w:b/>
        </w:rPr>
        <w:t>fullerenes </w:t>
      </w:r>
      <w:r>
        <w:rPr/>
        <w:t>(a form that’s also black and sooty).</w:t>
      </w:r>
      <w:r>
        <w:rPr>
          <w:spacing w:val="40"/>
        </w:rPr>
        <w:t> </w:t>
      </w:r>
      <w:r>
        <w:rPr/>
        <w:t>Other important elements in this group include silicon (a metalloid</w:t>
      </w:r>
      <w:r>
        <w:rPr>
          <w:spacing w:val="-2"/>
        </w:rPr>
        <w:t> </w:t>
      </w:r>
      <w:r>
        <w:rPr/>
        <w:t>that’s</w:t>
      </w:r>
      <w:r>
        <w:rPr>
          <w:spacing w:val="-2"/>
        </w:rPr>
        <w:t> </w:t>
      </w:r>
      <w:r>
        <w:rPr/>
        <w:t>used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computer</w:t>
      </w:r>
      <w:r>
        <w:rPr>
          <w:spacing w:val="-1"/>
        </w:rPr>
        <w:t> </w:t>
      </w:r>
      <w:r>
        <w:rPr/>
        <w:t>chips),</w:t>
      </w:r>
      <w:r>
        <w:rPr>
          <w:spacing w:val="-5"/>
        </w:rPr>
        <w:t> </w:t>
      </w:r>
      <w:r>
        <w:rPr/>
        <w:t>lead</w:t>
      </w:r>
      <w:r>
        <w:rPr>
          <w:spacing w:val="-2"/>
        </w:rPr>
        <w:t> </w:t>
      </w:r>
      <w:r>
        <w:rPr/>
        <w:t>(which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used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fishing</w:t>
      </w:r>
      <w:r>
        <w:rPr>
          <w:spacing w:val="-5"/>
        </w:rPr>
        <w:t> </w:t>
      </w:r>
      <w:r>
        <w:rPr/>
        <w:t>weights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used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be used to make paint that contributed to the stupidity of small children), and tin (which is used to make solder and pewter).</w:t>
      </w:r>
      <w:r>
        <w:rPr>
          <w:spacing w:val="40"/>
        </w:rPr>
        <w:t> </w:t>
      </w:r>
      <w:r>
        <w:rPr/>
        <w:t>Silicon is a metalloid in this group and is used to make computer chips and sand.</w:t>
      </w:r>
    </w:p>
    <w:p>
      <w:pPr>
        <w:pStyle w:val="BodyText"/>
        <w:spacing w:line="276" w:lineRule="auto"/>
        <w:ind w:left="140" w:right="289"/>
      </w:pPr>
      <w:r>
        <w:rPr/>
        <w:t>Lead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batteries,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tin</w:t>
      </w:r>
      <w:r>
        <w:rPr>
          <w:spacing w:val="-4"/>
        </w:rPr>
        <w:t> </w:t>
      </w:r>
      <w:r>
        <w:rPr/>
        <w:t>isn’t</w:t>
      </w:r>
      <w:r>
        <w:rPr>
          <w:spacing w:val="-3"/>
        </w:rPr>
        <w:t> </w:t>
      </w:r>
      <w:r>
        <w:rPr/>
        <w:t>really</w:t>
      </w:r>
      <w:r>
        <w:rPr>
          <w:spacing w:val="-4"/>
        </w:rPr>
        <w:t> </w:t>
      </w:r>
      <w:r>
        <w:rPr/>
        <w:t>used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that much</w:t>
      </w:r>
      <w:r>
        <w:rPr>
          <w:spacing w:val="-1"/>
        </w:rPr>
        <w:t> </w:t>
      </w:r>
      <w:r>
        <w:rPr/>
        <w:t>anymore</w:t>
      </w:r>
      <w:r>
        <w:rPr>
          <w:spacing w:val="-1"/>
        </w:rPr>
        <w:t> </w:t>
      </w:r>
      <w:r>
        <w:rPr/>
        <w:t>except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manufacture of those pewter figurines your grandma is so fond of.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spacing w:line="276" w:lineRule="auto" w:before="91"/>
        <w:ind w:left="5289" w:right="265" w:firstLine="0"/>
        <w:jc w:val="left"/>
        <w:rPr>
          <w:i/>
          <w:sz w:val="22"/>
        </w:rPr>
      </w:pPr>
      <w:r>
        <w:rPr/>
        <w:pict>
          <v:group style="position:absolute;margin-left:72.024002pt;margin-top:-26.820459pt;width:241pt;height:180.9pt;mso-position-horizontal-relative:page;mso-position-vertical-relative:paragraph;z-index:15733248" id="docshapegroup16" coordorigin="1440,-536" coordsize="4820,3618" alt="File:ManWearingTinFoilHat.jpg">
            <v:shape style="position:absolute;left:1450;top:-528;width:4800;height:3598" type="#_x0000_t75" id="docshape17" alt="File:ManWearingTinFoilHat.jpg" stroked="false">
              <v:imagedata r:id="rId9" o:title=""/>
            </v:shape>
            <v:shape style="position:absolute;left:1440;top:-537;width:4820;height:3618" id="docshape18" coordorigin="1440,-536" coordsize="4820,3618" path="m6250,3071l1450,3071,1450,-527,1440,-527,1440,3071,1440,3081,1450,3081,6250,3081,6250,3071xm6250,-536l1450,-536,1440,-536,1440,-527,1450,-527,6250,-527,6250,-536xm6260,-527l6251,-527,6251,3071,6251,3081,6260,3081,6260,3071,6260,-527xm6260,-536l6251,-536,6251,-527,6260,-527,6260,-536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b/>
          <w:i/>
          <w:sz w:val="22"/>
        </w:rPr>
        <w:t>Figure</w:t>
      </w:r>
      <w:r>
        <w:rPr>
          <w:b/>
          <w:i/>
          <w:spacing w:val="-4"/>
          <w:sz w:val="22"/>
        </w:rPr>
        <w:t> </w:t>
      </w:r>
      <w:r>
        <w:rPr>
          <w:b/>
          <w:i/>
          <w:sz w:val="22"/>
        </w:rPr>
        <w:t>7.4: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This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man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believes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his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tin-foil hat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will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keep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government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from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reading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his thoughts.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Unfortunately, modern “tin foil” is actually made of aluminum, which unlike tin fails to stop brainwave-monitoring </w:t>
      </w:r>
      <w:r>
        <w:rPr>
          <w:i/>
          <w:spacing w:val="-2"/>
          <w:sz w:val="22"/>
        </w:rPr>
        <w:t>surveillance.</w:t>
      </w:r>
    </w:p>
    <w:p>
      <w:pPr>
        <w:spacing w:before="205"/>
        <w:ind w:left="5289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http://commons.wikimedia.org/wiki/File:ManWearingTinFoilH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5"/>
        <w:rPr>
          <w:i/>
          <w:sz w:val="25"/>
        </w:rPr>
      </w:pPr>
    </w:p>
    <w:p>
      <w:pPr>
        <w:pStyle w:val="Heading4"/>
        <w:spacing w:before="128"/>
      </w:pPr>
      <w:r>
        <w:rPr/>
        <w:t>Group</w:t>
      </w:r>
      <w:r>
        <w:rPr>
          <w:spacing w:val="-5"/>
        </w:rPr>
        <w:t> </w:t>
      </w:r>
      <w:r>
        <w:rPr/>
        <w:t>15:</w:t>
      </w:r>
      <w:r>
        <w:rPr>
          <w:spacing w:val="66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Pnictogens</w:t>
      </w:r>
      <w:r>
        <w:rPr>
          <w:spacing w:val="-2"/>
          <w:vertAlign w:val="superscript"/>
        </w:rPr>
        <w:t>9</w:t>
      </w:r>
    </w:p>
    <w:p>
      <w:pPr>
        <w:pStyle w:val="BodyText"/>
        <w:spacing w:line="276" w:lineRule="auto" w:before="251"/>
        <w:ind w:left="140"/>
      </w:pPr>
      <w:r>
        <w:rPr/>
        <w:t>The pnictogens don’t have much in common with each other because some are nonmetals, some are metalloids, and one is a metal.</w:t>
      </w:r>
      <w:r>
        <w:rPr>
          <w:spacing w:val="40"/>
        </w:rPr>
        <w:t> </w:t>
      </w:r>
      <w:r>
        <w:rPr/>
        <w:t>Nitrogen is used to make fertilizer and explosives</w:t>
      </w:r>
      <w:r>
        <w:rPr>
          <w:vertAlign w:val="superscript"/>
        </w:rPr>
        <w:t>10</w:t>
      </w:r>
      <w:r>
        <w:rPr>
          <w:vertAlign w:val="baseline"/>
        </w:rPr>
        <w:t>, as well as industrial nitric</w:t>
      </w:r>
      <w:r>
        <w:rPr>
          <w:spacing w:val="-2"/>
          <w:vertAlign w:val="baseline"/>
        </w:rPr>
        <w:t> </w:t>
      </w:r>
      <w:r>
        <w:rPr>
          <w:vertAlign w:val="baseline"/>
        </w:rPr>
        <w:t>acid.</w:t>
      </w:r>
      <w:r>
        <w:rPr>
          <w:spacing w:val="40"/>
          <w:vertAlign w:val="baseline"/>
        </w:rPr>
        <w:t> </w:t>
      </w:r>
      <w:r>
        <w:rPr>
          <w:vertAlign w:val="baseline"/>
        </w:rPr>
        <w:t>Phosphorus</w:t>
      </w:r>
      <w:r>
        <w:rPr>
          <w:spacing w:val="-4"/>
          <w:vertAlign w:val="baseline"/>
        </w:rPr>
        <w:t> </w:t>
      </w:r>
      <w:r>
        <w:rPr>
          <w:vertAlign w:val="baseline"/>
        </w:rPr>
        <w:t>is</w:t>
      </w:r>
      <w:r>
        <w:rPr>
          <w:spacing w:val="-4"/>
          <w:vertAlign w:val="baseline"/>
        </w:rPr>
        <w:t> </w:t>
      </w:r>
      <w:r>
        <w:rPr>
          <w:vertAlign w:val="baseline"/>
        </w:rPr>
        <w:t>really</w:t>
      </w:r>
      <w:r>
        <w:rPr>
          <w:spacing w:val="-5"/>
          <w:vertAlign w:val="baseline"/>
        </w:rPr>
        <w:t> </w:t>
      </w:r>
      <w:r>
        <w:rPr>
          <w:vertAlign w:val="baseline"/>
        </w:rPr>
        <w:t>reactive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is</w:t>
      </w:r>
      <w:r>
        <w:rPr>
          <w:spacing w:val="-2"/>
          <w:vertAlign w:val="baseline"/>
        </w:rPr>
        <w:t> </w:t>
      </w:r>
      <w:r>
        <w:rPr>
          <w:vertAlign w:val="baseline"/>
        </w:rPr>
        <w:t>used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5"/>
          <w:vertAlign w:val="baseline"/>
        </w:rPr>
        <w:t> </w:t>
      </w:r>
      <w:r>
        <w:rPr>
          <w:vertAlign w:val="baseline"/>
        </w:rPr>
        <w:t>make matches</w:t>
      </w:r>
      <w:r>
        <w:rPr>
          <w:spacing w:val="-4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cleaning</w:t>
      </w:r>
      <w:r>
        <w:rPr>
          <w:spacing w:val="-3"/>
          <w:vertAlign w:val="baseline"/>
        </w:rPr>
        <w:t> </w:t>
      </w:r>
      <w:r>
        <w:rPr>
          <w:vertAlign w:val="baseline"/>
        </w:rPr>
        <w:t>materials.</w:t>
      </w:r>
      <w:r>
        <w:rPr>
          <w:spacing w:val="40"/>
          <w:vertAlign w:val="baseline"/>
        </w:rPr>
        <w:t> </w:t>
      </w:r>
      <w:r>
        <w:rPr>
          <w:vertAlign w:val="baseline"/>
        </w:rPr>
        <w:t>Arsenic</w:t>
      </w:r>
      <w:r>
        <w:rPr>
          <w:spacing w:val="-4"/>
          <w:vertAlign w:val="baseline"/>
        </w:rPr>
        <w:t> </w:t>
      </w:r>
      <w:r>
        <w:rPr>
          <w:vertAlign w:val="baseline"/>
        </w:rPr>
        <w:t>is poisonous, antimony isn’t used for that much, and bismuth is used to make Pepto-Bismol.</w:t>
      </w:r>
      <w:r>
        <w:rPr>
          <w:vertAlign w:val="superscript"/>
        </w:rPr>
        <w:t>11</w:t>
      </w:r>
    </w:p>
    <w:p>
      <w:pPr>
        <w:pStyle w:val="BodyText"/>
        <w:spacing w:before="10"/>
        <w:rPr>
          <w:sz w:val="36"/>
        </w:rPr>
      </w:pPr>
    </w:p>
    <w:p>
      <w:pPr>
        <w:pStyle w:val="Heading4"/>
      </w:pPr>
      <w:r>
        <w:rPr/>
        <w:t>Group</w:t>
      </w:r>
      <w:r>
        <w:rPr>
          <w:spacing w:val="-5"/>
        </w:rPr>
        <w:t> </w:t>
      </w:r>
      <w:r>
        <w:rPr/>
        <w:t>16:</w:t>
      </w:r>
      <w:r>
        <w:rPr>
          <w:spacing w:val="66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Chalcogens</w:t>
      </w:r>
      <w:r>
        <w:rPr>
          <w:spacing w:val="-2"/>
          <w:vertAlign w:val="superscript"/>
        </w:rPr>
        <w:t>12</w:t>
      </w:r>
    </w:p>
    <w:p>
      <w:pPr>
        <w:pStyle w:val="BodyText"/>
        <w:spacing w:line="276" w:lineRule="auto" w:before="250"/>
        <w:ind w:left="140" w:right="265"/>
      </w:pPr>
      <w:r>
        <w:rPr/>
        <w:t>Oxygen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required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stuff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burn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also</w:t>
      </w:r>
      <w:r>
        <w:rPr>
          <w:spacing w:val="-2"/>
        </w:rPr>
        <w:t> </w:t>
      </w:r>
      <w:r>
        <w:rPr/>
        <w:t>for</w:t>
      </w:r>
      <w:r>
        <w:rPr>
          <w:spacing w:val="-4"/>
        </w:rPr>
        <w:t> </w:t>
      </w:r>
      <w:r>
        <w:rPr/>
        <w:t>animals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breathe.</w:t>
      </w:r>
      <w:r>
        <w:rPr>
          <w:spacing w:val="40"/>
        </w:rPr>
        <w:t> </w:t>
      </w:r>
      <w:r>
        <w:rPr/>
        <w:t>There’s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lot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it</w:t>
      </w:r>
      <w:r>
        <w:rPr>
          <w:spacing w:val="-1"/>
        </w:rPr>
        <w:t> </w:t>
      </w:r>
      <w:r>
        <w:rPr/>
        <w:t>in</w:t>
      </w:r>
      <w:r>
        <w:rPr>
          <w:spacing w:val="-5"/>
        </w:rPr>
        <w:t> </w:t>
      </w:r>
      <w:r>
        <w:rPr/>
        <w:t>our</w:t>
      </w:r>
      <w:r>
        <w:rPr>
          <w:spacing w:val="-4"/>
        </w:rPr>
        <w:t> </w:t>
      </w:r>
      <w:r>
        <w:rPr/>
        <w:t>atmosphere, which is good news for us.</w:t>
      </w:r>
      <w:r>
        <w:rPr>
          <w:spacing w:val="40"/>
        </w:rPr>
        <w:t> </w:t>
      </w:r>
      <w:r>
        <w:rPr/>
        <w:t>Sulfur smells bad and is used to make sulfuric acid, and both selenium and tellurium are used in semiconductor production.</w:t>
      </w:r>
    </w:p>
    <w:p>
      <w:pPr>
        <w:pStyle w:val="BodyText"/>
        <w:rPr>
          <w:sz w:val="24"/>
        </w:rPr>
      </w:pPr>
    </w:p>
    <w:p>
      <w:pPr>
        <w:pStyle w:val="Heading4"/>
        <w:spacing w:before="149"/>
      </w:pPr>
      <w:r>
        <w:rPr/>
        <w:t>Group</w:t>
      </w:r>
      <w:r>
        <w:rPr>
          <w:spacing w:val="-5"/>
        </w:rPr>
        <w:t> </w:t>
      </w:r>
      <w:r>
        <w:rPr/>
        <w:t>17:</w:t>
      </w:r>
      <w:r>
        <w:rPr>
          <w:spacing w:val="66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Halogens</w:t>
      </w:r>
    </w:p>
    <w:p>
      <w:pPr>
        <w:pStyle w:val="BodyText"/>
        <w:spacing w:line="276" w:lineRule="auto" w:before="251"/>
        <w:ind w:left="140" w:right="212"/>
      </w:pPr>
      <w:r>
        <w:rPr/>
        <w:t>The halogens are all unbelievably reactive.</w:t>
      </w:r>
      <w:r>
        <w:rPr>
          <w:spacing w:val="40"/>
        </w:rPr>
        <w:t> </w:t>
      </w:r>
      <w:r>
        <w:rPr/>
        <w:t>Fluorine is the most electronegative element so it will instantly strip electrons off of almost anything it comes into contact with, and the other halogens pretty much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same</w:t>
      </w:r>
      <w:r>
        <w:rPr>
          <w:spacing w:val="-2"/>
        </w:rPr>
        <w:t> </w:t>
      </w:r>
      <w:r>
        <w:rPr/>
        <w:t>thing,</w:t>
      </w:r>
      <w:r>
        <w:rPr>
          <w:spacing w:val="-2"/>
        </w:rPr>
        <w:t> </w:t>
      </w:r>
      <w:r>
        <w:rPr/>
        <w:t>too.</w:t>
      </w:r>
      <w:r>
        <w:rPr>
          <w:spacing w:val="40"/>
        </w:rPr>
        <w:t> </w:t>
      </w:r>
      <w:r>
        <w:rPr/>
        <w:t>These</w:t>
      </w:r>
      <w:r>
        <w:rPr>
          <w:spacing w:val="-2"/>
        </w:rPr>
        <w:t> </w:t>
      </w:r>
      <w:r>
        <w:rPr/>
        <w:t>elements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also</w:t>
      </w:r>
      <w:r>
        <w:rPr>
          <w:spacing w:val="-4"/>
        </w:rPr>
        <w:t> </w:t>
      </w:r>
      <w:r>
        <w:rPr/>
        <w:t>pretty</w:t>
      </w:r>
      <w:r>
        <w:rPr>
          <w:spacing w:val="-5"/>
        </w:rPr>
        <w:t> </w:t>
      </w:r>
      <w:r>
        <w:rPr/>
        <w:t>good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killing</w:t>
      </w:r>
      <w:r>
        <w:rPr>
          <w:spacing w:val="-5"/>
        </w:rPr>
        <w:t> </w:t>
      </w:r>
      <w:r>
        <w:rPr/>
        <w:t>living</w:t>
      </w:r>
      <w:r>
        <w:rPr>
          <w:spacing w:val="-5"/>
        </w:rPr>
        <w:t> </w:t>
      </w:r>
      <w:r>
        <w:rPr/>
        <w:t>creatures,</w:t>
      </w:r>
      <w:r>
        <w:rPr>
          <w:spacing w:val="-2"/>
        </w:rPr>
        <w:t> </w:t>
      </w:r>
      <w:r>
        <w:rPr/>
        <w:t>which</w:t>
      </w:r>
      <w:r>
        <w:rPr>
          <w:spacing w:val="-4"/>
        </w:rPr>
        <w:t> </w:t>
      </w:r>
      <w:r>
        <w:rPr/>
        <w:t>can</w:t>
      </w:r>
      <w:r>
        <w:rPr>
          <w:spacing w:val="-5"/>
        </w:rPr>
        <w:t> </w:t>
      </w:r>
      <w:r>
        <w:rPr/>
        <w:t>be</w:t>
      </w:r>
    </w:p>
    <w:p>
      <w:pPr>
        <w:pStyle w:val="BodyText"/>
        <w:spacing w:before="8"/>
        <w:rPr>
          <w:sz w:val="12"/>
        </w:rPr>
      </w:pPr>
      <w:r>
        <w:rPr/>
        <w:pict>
          <v:rect style="position:absolute;margin-left:72.024002pt;margin-top:8.513272pt;width:144.020pt;height:.71997pt;mso-position-horizontal-relative:page;mso-position-vertical-relative:paragraph;z-index:-15724544;mso-wrap-distance-left:0;mso-wrap-distance-right:0" id="docshape19" filled="true" fillcolor="#000000" stroked="false">
            <v:fill type="solid"/>
            <w10:wrap type="topAndBottom"/>
          </v:rect>
        </w:pict>
      </w:r>
    </w:p>
    <w:p>
      <w:pPr>
        <w:spacing w:before="96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“Pnictogen”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Greek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group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nitrogen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5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top.”</w:t>
      </w:r>
    </w:p>
    <w:p>
      <w:pPr>
        <w:spacing w:before="1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I’m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going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tell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how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to make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them,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quit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asking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already.</w:t>
      </w:r>
    </w:p>
    <w:p>
      <w:pPr>
        <w:spacing w:before="0"/>
        <w:ind w:left="140" w:right="289" w:firstLine="0"/>
        <w:jc w:val="left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pink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goo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mom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makes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drink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tummy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gets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yukky.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Its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official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chemical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name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 bismuth subsalicylate.</w:t>
      </w:r>
    </w:p>
    <w:p>
      <w:pPr>
        <w:spacing w:line="228" w:lineRule="exact" w:before="0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“Chalcogen”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Latin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“the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group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oxygen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top.”</w:t>
      </w:r>
    </w:p>
    <w:p>
      <w:pPr>
        <w:spacing w:after="0" w:line="228" w:lineRule="exact"/>
        <w:jc w:val="left"/>
        <w:rPr>
          <w:sz w:val="20"/>
        </w:rPr>
        <w:sectPr>
          <w:pgSz w:w="12240" w:h="15840"/>
          <w:pgMar w:top="1360" w:bottom="280" w:left="1300" w:right="1240"/>
        </w:sectPr>
      </w:pPr>
    </w:p>
    <w:p>
      <w:pPr>
        <w:pStyle w:val="BodyText"/>
        <w:spacing w:before="74"/>
        <w:ind w:left="140"/>
      </w:pPr>
      <w:r>
        <w:rPr/>
        <w:t>both</w:t>
      </w:r>
      <w:r>
        <w:rPr>
          <w:spacing w:val="-5"/>
        </w:rPr>
        <w:t> </w:t>
      </w:r>
      <w:r>
        <w:rPr/>
        <w:t>good</w:t>
      </w:r>
      <w:r>
        <w:rPr>
          <w:spacing w:val="-2"/>
        </w:rPr>
        <w:t> </w:t>
      </w:r>
      <w:r>
        <w:rPr/>
        <w:t>(when</w:t>
      </w:r>
      <w:r>
        <w:rPr>
          <w:spacing w:val="-3"/>
        </w:rPr>
        <w:t> </w:t>
      </w:r>
      <w:r>
        <w:rPr/>
        <w:t>used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kill</w:t>
      </w:r>
      <w:r>
        <w:rPr>
          <w:spacing w:val="-1"/>
        </w:rPr>
        <w:t> </w:t>
      </w:r>
      <w:r>
        <w:rPr/>
        <w:t>microorganisms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water)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bad</w:t>
      </w:r>
      <w:r>
        <w:rPr>
          <w:spacing w:val="-4"/>
        </w:rPr>
        <w:t> </w:t>
      </w:r>
      <w:r>
        <w:rPr/>
        <w:t>(when</w:t>
      </w:r>
      <w:r>
        <w:rPr>
          <w:spacing w:val="-4"/>
        </w:rPr>
        <w:t> </w:t>
      </w:r>
      <w:r>
        <w:rPr/>
        <w:t>used</w:t>
      </w:r>
      <w:r>
        <w:rPr>
          <w:spacing w:val="-6"/>
        </w:rPr>
        <w:t> </w:t>
      </w:r>
      <w:r>
        <w:rPr/>
        <w:t>as</w:t>
      </w:r>
      <w:r>
        <w:rPr>
          <w:spacing w:val="-4"/>
        </w:rPr>
        <w:t> </w:t>
      </w:r>
      <w:r>
        <w:rPr/>
        <w:t>chemical</w:t>
      </w:r>
      <w:r>
        <w:rPr>
          <w:spacing w:val="-1"/>
        </w:rPr>
        <w:t> </w:t>
      </w:r>
      <w:r>
        <w:rPr>
          <w:spacing w:val="-2"/>
        </w:rPr>
        <w:t>weapons).</w:t>
      </w:r>
    </w:p>
    <w:p>
      <w:pPr>
        <w:pStyle w:val="BodyText"/>
        <w:spacing w:line="276" w:lineRule="auto" w:before="37"/>
        <w:ind w:left="140" w:right="212"/>
      </w:pPr>
      <w:r>
        <w:rPr/>
        <w:t>Overall,</w:t>
      </w:r>
      <w:r>
        <w:rPr>
          <w:spacing w:val="-4"/>
        </w:rPr>
        <w:t> </w:t>
      </w:r>
      <w:r>
        <w:rPr/>
        <w:t>it’s</w:t>
      </w:r>
      <w:r>
        <w:rPr>
          <w:spacing w:val="-1"/>
        </w:rPr>
        <w:t> </w:t>
      </w:r>
      <w:r>
        <w:rPr/>
        <w:t>usually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good</w:t>
      </w:r>
      <w:r>
        <w:rPr>
          <w:spacing w:val="-4"/>
        </w:rPr>
        <w:t> </w:t>
      </w:r>
      <w:r>
        <w:rPr/>
        <w:t>idea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stay</w:t>
      </w:r>
      <w:r>
        <w:rPr>
          <w:spacing w:val="-3"/>
        </w:rPr>
        <w:t> </w:t>
      </w:r>
      <w:r>
        <w:rPr/>
        <w:t>away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these</w:t>
      </w:r>
      <w:r>
        <w:rPr>
          <w:spacing w:val="-1"/>
        </w:rPr>
        <w:t> </w:t>
      </w:r>
      <w:r>
        <w:rPr/>
        <w:t>chemicals</w:t>
      </w:r>
      <w:r>
        <w:rPr>
          <w:spacing w:val="-1"/>
        </w:rPr>
        <w:t> </w:t>
      </w:r>
      <w:r>
        <w:rPr/>
        <w:t>unless</w:t>
      </w:r>
      <w:r>
        <w:rPr>
          <w:spacing w:val="-1"/>
        </w:rPr>
        <w:t> </w:t>
      </w:r>
      <w:r>
        <w:rPr/>
        <w:t>you’ve</w:t>
      </w:r>
      <w:r>
        <w:rPr>
          <w:spacing w:val="-1"/>
        </w:rPr>
        <w:t> </w:t>
      </w:r>
      <w:r>
        <w:rPr/>
        <w:t>got a</w:t>
      </w:r>
      <w:r>
        <w:rPr>
          <w:spacing w:val="-1"/>
        </w:rPr>
        <w:t> </w:t>
      </w:r>
      <w:r>
        <w:rPr/>
        <w:t>pretty</w:t>
      </w:r>
      <w:r>
        <w:rPr>
          <w:spacing w:val="-4"/>
        </w:rPr>
        <w:t> </w:t>
      </w:r>
      <w:r>
        <w:rPr/>
        <w:t>good</w:t>
      </w:r>
      <w:r>
        <w:rPr>
          <w:spacing w:val="-1"/>
        </w:rPr>
        <w:t> </w:t>
      </w:r>
      <w:r>
        <w:rPr/>
        <w:t>reason to do so.</w:t>
      </w:r>
    </w:p>
    <w:p>
      <w:pPr>
        <w:pStyle w:val="BodyText"/>
        <w:rPr>
          <w:sz w:val="24"/>
        </w:rPr>
      </w:pPr>
    </w:p>
    <w:p>
      <w:pPr>
        <w:pStyle w:val="Heading4"/>
        <w:spacing w:before="150"/>
      </w:pPr>
      <w:r>
        <w:rPr/>
        <w:t>Group</w:t>
      </w:r>
      <w:r>
        <w:rPr>
          <w:spacing w:val="-6"/>
        </w:rPr>
        <w:t> </w:t>
      </w:r>
      <w:r>
        <w:rPr/>
        <w:t>18:</w:t>
      </w:r>
      <w:r>
        <w:rPr>
          <w:spacing w:val="63"/>
        </w:rPr>
        <w:t> </w:t>
      </w:r>
      <w:r>
        <w:rPr/>
        <w:t>The</w:t>
      </w:r>
      <w:r>
        <w:rPr>
          <w:spacing w:val="-3"/>
        </w:rPr>
        <w:t> </w:t>
      </w:r>
      <w:r>
        <w:rPr/>
        <w:t>Noble</w:t>
      </w:r>
      <w:r>
        <w:rPr>
          <w:spacing w:val="-2"/>
        </w:rPr>
        <w:t> Gases</w:t>
      </w:r>
    </w:p>
    <w:p>
      <w:pPr>
        <w:pStyle w:val="BodyText"/>
        <w:spacing w:line="276" w:lineRule="auto" w:before="250"/>
        <w:ind w:left="140" w:right="212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914400</wp:posOffset>
            </wp:positionH>
            <wp:positionV relativeFrom="paragraph">
              <wp:posOffset>1211065</wp:posOffset>
            </wp:positionV>
            <wp:extent cx="2526665" cy="1898650"/>
            <wp:effectExtent l="0" t="0" r="0" b="0"/>
            <wp:wrapNone/>
            <wp:docPr id="3" name="image6.jpeg" descr="File:NeTube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6665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If you</w:t>
      </w:r>
      <w:r>
        <w:rPr>
          <w:spacing w:val="-2"/>
        </w:rPr>
        <w:t> </w:t>
      </w:r>
      <w:r>
        <w:rPr/>
        <w:t>think</w:t>
      </w:r>
      <w:r>
        <w:rPr>
          <w:spacing w:val="-5"/>
        </w:rPr>
        <w:t> </w:t>
      </w:r>
      <w:r>
        <w:rPr/>
        <w:t>way</w:t>
      </w:r>
      <w:r>
        <w:rPr>
          <w:spacing w:val="-4"/>
        </w:rPr>
        <w:t> </w:t>
      </w:r>
      <w:r>
        <w:rPr/>
        <w:t>back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last</w:t>
      </w:r>
      <w:r>
        <w:rPr>
          <w:spacing w:val="-1"/>
        </w:rPr>
        <w:t> </w:t>
      </w:r>
      <w:r>
        <w:rPr/>
        <w:t>chapter,</w:t>
      </w:r>
      <w:r>
        <w:rPr>
          <w:spacing w:val="-2"/>
        </w:rPr>
        <w:t> </w:t>
      </w:r>
      <w:r>
        <w:rPr/>
        <w:t>you’ll</w:t>
      </w:r>
      <w:r>
        <w:rPr>
          <w:spacing w:val="-1"/>
        </w:rPr>
        <w:t> </w:t>
      </w:r>
      <w:r>
        <w:rPr/>
        <w:t>remember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octet</w:t>
      </w:r>
      <w:r>
        <w:rPr>
          <w:spacing w:val="-1"/>
        </w:rPr>
        <w:t> </w:t>
      </w:r>
      <w:r>
        <w:rPr/>
        <w:t>rule.</w:t>
      </w:r>
      <w:r>
        <w:rPr>
          <w:vertAlign w:val="superscript"/>
        </w:rPr>
        <w:t>13</w:t>
      </w:r>
      <w:r>
        <w:rPr>
          <w:spacing w:val="40"/>
          <w:vertAlign w:val="baseline"/>
        </w:rPr>
        <w:t> </w:t>
      </w:r>
      <w:r>
        <w:rPr>
          <w:vertAlign w:val="baseline"/>
        </w:rPr>
        <w:t>If</w:t>
      </w:r>
      <w:r>
        <w:rPr>
          <w:spacing w:val="-1"/>
          <w:vertAlign w:val="baseline"/>
        </w:rPr>
        <w:t> </w:t>
      </w:r>
      <w:r>
        <w:rPr>
          <w:vertAlign w:val="baseline"/>
        </w:rPr>
        <w:t>you don’t</w:t>
      </w:r>
      <w:r>
        <w:rPr>
          <w:spacing w:val="-4"/>
          <w:vertAlign w:val="baseline"/>
        </w:rPr>
        <w:t> </w:t>
      </w:r>
      <w:r>
        <w:rPr>
          <w:vertAlign w:val="baseline"/>
        </w:rPr>
        <w:t>remember</w:t>
      </w:r>
      <w:r>
        <w:rPr>
          <w:spacing w:val="-1"/>
          <w:vertAlign w:val="baseline"/>
        </w:rPr>
        <w:t> </w:t>
      </w:r>
      <w:r>
        <w:rPr>
          <w:vertAlign w:val="baseline"/>
        </w:rPr>
        <w:t>it,</w:t>
      </w:r>
      <w:r>
        <w:rPr>
          <w:spacing w:val="-2"/>
          <w:vertAlign w:val="baseline"/>
        </w:rPr>
        <w:t> </w:t>
      </w:r>
      <w:r>
        <w:rPr>
          <w:vertAlign w:val="baseline"/>
        </w:rPr>
        <w:t>here it is again:</w:t>
      </w:r>
      <w:r>
        <w:rPr>
          <w:spacing w:val="40"/>
          <w:vertAlign w:val="baseline"/>
        </w:rPr>
        <w:t> </w:t>
      </w:r>
      <w:r>
        <w:rPr>
          <w:vertAlign w:val="baseline"/>
        </w:rPr>
        <w:t>All elements want to</w:t>
      </w:r>
      <w:r>
        <w:rPr>
          <w:spacing w:val="-1"/>
          <w:vertAlign w:val="baseline"/>
        </w:rPr>
        <w:t> </w:t>
      </w:r>
      <w:r>
        <w:rPr>
          <w:vertAlign w:val="baseline"/>
        </w:rPr>
        <w:t>gain or lose electrons to get the same number of electrons as the nearest noble gas.</w:t>
      </w:r>
      <w:r>
        <w:rPr>
          <w:vertAlign w:val="superscript"/>
        </w:rPr>
        <w:t>14</w:t>
      </w:r>
      <w:r>
        <w:rPr>
          <w:spacing w:val="40"/>
          <w:vertAlign w:val="baseline"/>
        </w:rPr>
        <w:t> </w:t>
      </w:r>
      <w:r>
        <w:rPr>
          <w:vertAlign w:val="baseline"/>
        </w:rPr>
        <w:t>The reason we care about this when talking</w:t>
      </w:r>
      <w:r>
        <w:rPr>
          <w:spacing w:val="-3"/>
          <w:vertAlign w:val="baseline"/>
        </w:rPr>
        <w:t> </w:t>
      </w:r>
      <w:r>
        <w:rPr>
          <w:vertAlign w:val="baseline"/>
        </w:rPr>
        <w:t>about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noble gases</w:t>
      </w:r>
      <w:r>
        <w:rPr>
          <w:spacing w:val="-2"/>
          <w:vertAlign w:val="baseline"/>
        </w:rPr>
        <w:t> </w:t>
      </w:r>
      <w:r>
        <w:rPr>
          <w:vertAlign w:val="baseline"/>
        </w:rPr>
        <w:t>is</w:t>
      </w:r>
      <w:r>
        <w:rPr>
          <w:spacing w:val="-2"/>
          <w:vertAlign w:val="baseline"/>
        </w:rPr>
        <w:t> </w:t>
      </w:r>
      <w:r>
        <w:rPr>
          <w:vertAlign w:val="baseline"/>
        </w:rPr>
        <w:t>that this</w:t>
      </w:r>
      <w:r>
        <w:rPr>
          <w:spacing w:val="-2"/>
          <w:vertAlign w:val="baseline"/>
        </w:rPr>
        <w:t> </w:t>
      </w:r>
      <w:r>
        <w:rPr>
          <w:vertAlign w:val="baseline"/>
        </w:rPr>
        <w:t>law is based on the idea that elements with the same electron configurations as noble gases are really, stable.</w:t>
      </w:r>
      <w:r>
        <w:rPr>
          <w:spacing w:val="40"/>
          <w:vertAlign w:val="baseline"/>
        </w:rPr>
        <w:t> </w:t>
      </w:r>
      <w:r>
        <w:rPr>
          <w:vertAlign w:val="baseline"/>
        </w:rPr>
        <w:t>Given that these elements </w:t>
      </w:r>
      <w:r>
        <w:rPr>
          <w:i/>
          <w:vertAlign w:val="baseline"/>
        </w:rPr>
        <w:t>are </w:t>
      </w:r>
      <w:r>
        <w:rPr>
          <w:vertAlign w:val="baseline"/>
        </w:rPr>
        <w:t>noble gases, you can guess that they’re very stable, indeed.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1"/>
        </w:rPr>
      </w:pPr>
    </w:p>
    <w:p>
      <w:pPr>
        <w:spacing w:line="276" w:lineRule="auto" w:before="1"/>
        <w:ind w:left="4350" w:right="630" w:firstLine="0"/>
        <w:jc w:val="left"/>
        <w:rPr>
          <w:i/>
          <w:sz w:val="22"/>
        </w:rPr>
      </w:pPr>
      <w:r>
        <w:rPr>
          <w:b/>
          <w:i/>
          <w:sz w:val="22"/>
        </w:rPr>
        <w:t>Figure 7.5</w:t>
      </w:r>
      <w:r>
        <w:rPr>
          <w:i/>
          <w:sz w:val="22"/>
        </w:rPr>
        <w:t>: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Neon is used in the manufacture of “neon signs.”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Until 1978, all neon signs were required to have this shape so people wouldn’t confuse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them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signs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containing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other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elements.</w:t>
      </w:r>
    </w:p>
    <w:p>
      <w:pPr>
        <w:spacing w:before="210"/>
        <w:ind w:left="4350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http://commons.wikimedia.org/wiki/File:NeTube.jpg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7"/>
        <w:rPr>
          <w:i/>
          <w:sz w:val="20"/>
        </w:rPr>
      </w:pPr>
    </w:p>
    <w:p>
      <w:pPr>
        <w:pStyle w:val="BodyText"/>
        <w:spacing w:line="276" w:lineRule="auto"/>
        <w:ind w:left="140" w:right="152"/>
      </w:pPr>
      <w:r>
        <w:rPr/>
        <w:t>Basically,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noble</w:t>
      </w:r>
      <w:r>
        <w:rPr>
          <w:spacing w:val="-4"/>
        </w:rPr>
        <w:t> </w:t>
      </w:r>
      <w:r>
        <w:rPr/>
        <w:t>gases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used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whole</w:t>
      </w:r>
      <w:r>
        <w:rPr>
          <w:spacing w:val="-4"/>
        </w:rPr>
        <w:t> </w:t>
      </w:r>
      <w:r>
        <w:rPr/>
        <w:t>bunch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stuff –</w:t>
      </w:r>
      <w:r>
        <w:rPr>
          <w:spacing w:val="-2"/>
        </w:rPr>
        <w:t> </w:t>
      </w:r>
      <w:r>
        <w:rPr/>
        <w:t>what</w:t>
      </w:r>
      <w:r>
        <w:rPr>
          <w:spacing w:val="-1"/>
        </w:rPr>
        <w:t> </w:t>
      </w:r>
      <w:r>
        <w:rPr/>
        <w:t>these</w:t>
      </w:r>
      <w:r>
        <w:rPr>
          <w:spacing w:val="-4"/>
        </w:rPr>
        <w:t> </w:t>
      </w:r>
      <w:r>
        <w:rPr/>
        <w:t>uses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common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one another is that they require the gases to</w:t>
      </w:r>
      <w:r>
        <w:rPr>
          <w:spacing w:val="-1"/>
        </w:rPr>
        <w:t> </w:t>
      </w:r>
      <w:r>
        <w:rPr/>
        <w:t>be completely</w:t>
      </w:r>
      <w:r>
        <w:rPr>
          <w:spacing w:val="-3"/>
        </w:rPr>
        <w:t> </w:t>
      </w:r>
      <w:r>
        <w:rPr/>
        <w:t>unreactive.</w:t>
      </w:r>
      <w:r>
        <w:rPr>
          <w:vertAlign w:val="superscript"/>
        </w:rPr>
        <w:t>15</w:t>
      </w:r>
      <w:r>
        <w:rPr>
          <w:spacing w:val="40"/>
          <w:vertAlign w:val="baseline"/>
        </w:rPr>
        <w:t> </w:t>
      </w:r>
      <w:r>
        <w:rPr>
          <w:vertAlign w:val="baseline"/>
        </w:rPr>
        <w:t>Argon is one of the most commonly- used for this purpose, being found between panes of glass in fancy windows and in glove boxes where</w:t>
      </w:r>
    </w:p>
    <w:p>
      <w:pPr>
        <w:pStyle w:val="BodyText"/>
        <w:spacing w:before="2"/>
        <w:ind w:left="140"/>
      </w:pPr>
      <w:r>
        <w:rPr/>
        <w:t>air-sensitive</w:t>
      </w:r>
      <w:r>
        <w:rPr>
          <w:spacing w:val="-7"/>
        </w:rPr>
        <w:t> </w:t>
      </w:r>
      <w:r>
        <w:rPr/>
        <w:t>chemistry</w:t>
      </w:r>
      <w:r>
        <w:rPr>
          <w:spacing w:val="-7"/>
        </w:rPr>
        <w:t> </w:t>
      </w:r>
      <w:r>
        <w:rPr/>
        <w:t>is</w:t>
      </w:r>
      <w:r>
        <w:rPr>
          <w:spacing w:val="-6"/>
        </w:rPr>
        <w:t> </w:t>
      </w:r>
      <w:r>
        <w:rPr/>
        <w:t>taking</w:t>
      </w:r>
      <w:r>
        <w:rPr>
          <w:spacing w:val="-6"/>
        </w:rPr>
        <w:t> </w:t>
      </w:r>
      <w:r>
        <w:rPr>
          <w:spacing w:val="-2"/>
        </w:rPr>
        <w:t>place.</w:t>
      </w:r>
    </w:p>
    <w:p>
      <w:pPr>
        <w:pStyle w:val="BodyText"/>
        <w:rPr>
          <w:sz w:val="24"/>
        </w:rPr>
      </w:pPr>
    </w:p>
    <w:p>
      <w:pPr>
        <w:pStyle w:val="Heading2"/>
        <w:spacing w:before="193"/>
      </w:pPr>
      <w:r>
        <w:rPr/>
        <w:t>Section</w:t>
      </w:r>
      <w:r>
        <w:rPr>
          <w:spacing w:val="-8"/>
        </w:rPr>
        <w:t> </w:t>
      </w:r>
      <w:r>
        <w:rPr/>
        <w:t>7.3:</w:t>
      </w:r>
      <w:r>
        <w:rPr>
          <w:spacing w:val="66"/>
        </w:rPr>
        <w:t> </w:t>
      </w:r>
      <w:r>
        <w:rPr/>
        <w:t>The</w:t>
      </w:r>
      <w:r>
        <w:rPr>
          <w:spacing w:val="-3"/>
        </w:rPr>
        <w:t> </w:t>
      </w:r>
      <w:r>
        <w:rPr/>
        <w:t>Transition</w:t>
      </w:r>
      <w:r>
        <w:rPr>
          <w:spacing w:val="-7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49"/>
        <w:ind w:left="140" w:right="289"/>
      </w:pPr>
      <w:r>
        <w:rPr/>
        <w:t>The</w:t>
      </w:r>
      <w:r>
        <w:rPr>
          <w:spacing w:val="-3"/>
        </w:rPr>
        <w:t> </w:t>
      </w:r>
      <w:r>
        <w:rPr/>
        <w:t>elements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groups</w:t>
      </w:r>
      <w:r>
        <w:rPr>
          <w:spacing w:val="-1"/>
        </w:rPr>
        <w:t> </w:t>
      </w:r>
      <w:r>
        <w:rPr/>
        <w:t>3-12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two</w:t>
      </w:r>
      <w:r>
        <w:rPr>
          <w:spacing w:val="-1"/>
        </w:rPr>
        <w:t> </w:t>
      </w:r>
      <w:r>
        <w:rPr/>
        <w:t>rows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bottom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periodic table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referred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the </w:t>
      </w:r>
      <w:r>
        <w:rPr>
          <w:b/>
        </w:rPr>
        <w:t>transition metals</w:t>
      </w:r>
      <w:r>
        <w:rPr/>
        <w:t>.</w:t>
      </w:r>
      <w:r>
        <w:rPr>
          <w:spacing w:val="40"/>
        </w:rPr>
        <w:t> </w:t>
      </w:r>
      <w:r>
        <w:rPr/>
        <w:t>It’s not clear what transition is being made, but presumably this had some significance at the time these groups were named.</w:t>
      </w: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72.199997pt;margin-top:7.654565pt;width:472.55pt;height:103.25pt;mso-position-horizontal-relative:page;mso-position-vertical-relative:paragraph;z-index:-15723520;mso-wrap-distance-left:0;mso-wrap-distance-right:0" type="#_x0000_t202" id="docshape20" filled="true" fillcolor="#d7d7d7" stroked="true" strokeweight=".75pt" strokecolor="#000000">
            <v:textbox inset="0,0,0,0">
              <w:txbxContent>
                <w:p>
                  <w:pPr>
                    <w:spacing w:before="73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Talk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Like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Real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Chemist!</w:t>
                  </w:r>
                </w:p>
                <w:p>
                  <w:pPr>
                    <w:pStyle w:val="BodyText"/>
                    <w:spacing w:before="2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4" w:right="0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Though the term “transition elements” technically refers to the d-block elements (which are the “outer transition metals” and the f-block elements (which are the “inner transition metals”), nobody actually ever uses these terms in the real world.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If you want to sound like a real science guy, use the term “transition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metals”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refer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d-block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and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just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call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groups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bottom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“lanthanides”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and 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“actinides.”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rect style="position:absolute;margin-left:72.024002pt;margin-top:116.184532pt;width:144.020pt;height:.72003pt;mso-position-horizontal-relative:page;mso-position-vertical-relative:paragraph;z-index:-15723008;mso-wrap-distance-left:0;mso-wrap-distance-right:0" id="docshape21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"/>
        <w:rPr>
          <w:sz w:val="7"/>
        </w:rPr>
      </w:pPr>
    </w:p>
    <w:p>
      <w:pPr>
        <w:spacing w:line="229" w:lineRule="exact" w:before="96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13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remember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it,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you’d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better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learn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it,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it’s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going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keep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coming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up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later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book.</w:t>
      </w:r>
    </w:p>
    <w:p>
      <w:pPr>
        <w:spacing w:line="229" w:lineRule="exact" w:before="0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14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Seriously,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learn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this.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It’s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7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important.</w:t>
      </w:r>
    </w:p>
    <w:p>
      <w:pPr>
        <w:spacing w:before="1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15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why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balloons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childrens’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parties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filled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helium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hydrogen.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300" w:right="1240"/>
        </w:sectPr>
      </w:pPr>
    </w:p>
    <w:p>
      <w:pPr>
        <w:pStyle w:val="Heading4"/>
        <w:spacing w:before="73"/>
      </w:pPr>
      <w:r>
        <w:rPr/>
        <w:t>The</w:t>
      </w:r>
      <w:r>
        <w:rPr>
          <w:spacing w:val="-6"/>
        </w:rPr>
        <w:t> </w:t>
      </w:r>
      <w:r>
        <w:rPr/>
        <w:t>d-block</w:t>
      </w:r>
      <w:r>
        <w:rPr>
          <w:spacing w:val="-6"/>
        </w:rPr>
        <w:t> </w:t>
      </w:r>
      <w:r>
        <w:rPr/>
        <w:t>Transition</w:t>
      </w:r>
      <w:r>
        <w:rPr>
          <w:spacing w:val="-5"/>
        </w:rPr>
        <w:t> </w:t>
      </w:r>
      <w:r>
        <w:rPr>
          <w:spacing w:val="-2"/>
        </w:rPr>
        <w:t>Metals</w:t>
      </w:r>
    </w:p>
    <w:p>
      <w:pPr>
        <w:pStyle w:val="BodyText"/>
        <w:spacing w:line="276" w:lineRule="auto" w:before="250"/>
        <w:ind w:left="140" w:right="319"/>
      </w:pPr>
      <w:r>
        <w:rPr/>
        <w:t>So, I</w:t>
      </w:r>
      <w:r>
        <w:rPr>
          <w:spacing w:val="-1"/>
        </w:rPr>
        <w:t> </w:t>
      </w:r>
      <w:r>
        <w:rPr/>
        <w:t>was listening to some scientific experts</w:t>
      </w:r>
      <w:r>
        <w:rPr>
          <w:vertAlign w:val="superscript"/>
        </w:rPr>
        <w:t>16</w:t>
      </w:r>
      <w:r>
        <w:rPr>
          <w:vertAlign w:val="baseline"/>
        </w:rPr>
        <w:t> and they spoke about where the transition metals come from</w:t>
      </w:r>
      <w:r>
        <w:rPr>
          <w:spacing w:val="-5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what</w:t>
      </w:r>
      <w:r>
        <w:rPr>
          <w:spacing w:val="-3"/>
          <w:vertAlign w:val="baseline"/>
        </w:rPr>
        <w:t> </w:t>
      </w:r>
      <w:r>
        <w:rPr>
          <w:vertAlign w:val="baseline"/>
        </w:rPr>
        <w:t>each</w:t>
      </w:r>
      <w:r>
        <w:rPr>
          <w:spacing w:val="-1"/>
          <w:vertAlign w:val="baseline"/>
        </w:rPr>
        <w:t> </w:t>
      </w:r>
      <w:r>
        <w:rPr>
          <w:vertAlign w:val="baseline"/>
        </w:rPr>
        <w:t>one</w:t>
      </w:r>
      <w:r>
        <w:rPr>
          <w:spacing w:val="-3"/>
          <w:vertAlign w:val="baseline"/>
        </w:rPr>
        <w:t> </w:t>
      </w:r>
      <w:r>
        <w:rPr>
          <w:vertAlign w:val="baseline"/>
        </w:rPr>
        <w:t>is</w:t>
      </w:r>
      <w:r>
        <w:rPr>
          <w:spacing w:val="-3"/>
          <w:vertAlign w:val="baseline"/>
        </w:rPr>
        <w:t> </w:t>
      </w:r>
      <w:r>
        <w:rPr>
          <w:vertAlign w:val="baseline"/>
        </w:rPr>
        <w:t>used</w:t>
      </w:r>
      <w:r>
        <w:rPr>
          <w:spacing w:val="-4"/>
          <w:vertAlign w:val="baseline"/>
        </w:rPr>
        <w:t> </w:t>
      </w:r>
      <w:r>
        <w:rPr>
          <w:vertAlign w:val="baseline"/>
        </w:rPr>
        <w:t>for</w:t>
      </w:r>
      <w:r>
        <w:rPr>
          <w:spacing w:val="-3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stuff</w:t>
      </w:r>
      <w:r>
        <w:rPr>
          <w:spacing w:val="-3"/>
          <w:vertAlign w:val="baseline"/>
        </w:rPr>
        <w:t> </w:t>
      </w:r>
      <w:r>
        <w:rPr>
          <w:vertAlign w:val="baseline"/>
        </w:rPr>
        <w:t>like</w:t>
      </w:r>
      <w:r>
        <w:rPr>
          <w:spacing w:val="-1"/>
          <w:vertAlign w:val="baseline"/>
        </w:rPr>
        <w:t> </w:t>
      </w:r>
      <w:r>
        <w:rPr>
          <w:vertAlign w:val="baseline"/>
        </w:rPr>
        <w:t>that.</w:t>
      </w:r>
      <w:r>
        <w:rPr>
          <w:spacing w:val="40"/>
          <w:vertAlign w:val="baseline"/>
        </w:rPr>
        <w:t> </w:t>
      </w:r>
      <w:r>
        <w:rPr>
          <w:vertAlign w:val="baseline"/>
        </w:rPr>
        <w:t>However,</w:t>
      </w:r>
      <w:r>
        <w:rPr>
          <w:spacing w:val="-1"/>
          <w:vertAlign w:val="baseline"/>
        </w:rPr>
        <w:t> </w:t>
      </w:r>
      <w:r>
        <w:rPr>
          <w:vertAlign w:val="baseline"/>
        </w:rPr>
        <w:t>after</w:t>
      </w:r>
      <w:r>
        <w:rPr>
          <w:spacing w:val="-3"/>
          <w:vertAlign w:val="baseline"/>
        </w:rPr>
        <w:t> </w:t>
      </w:r>
      <w:r>
        <w:rPr>
          <w:vertAlign w:val="baseline"/>
        </w:rPr>
        <w:t>some</w:t>
      </w:r>
      <w:r>
        <w:rPr>
          <w:spacing w:val="-1"/>
          <w:vertAlign w:val="baseline"/>
        </w:rPr>
        <w:t> </w:t>
      </w:r>
      <w:r>
        <w:rPr>
          <w:vertAlign w:val="baseline"/>
        </w:rPr>
        <w:t>thought,</w:t>
      </w:r>
      <w:r>
        <w:rPr>
          <w:spacing w:val="-1"/>
          <w:vertAlign w:val="baseline"/>
        </w:rPr>
        <w:t> </w:t>
      </w:r>
      <w:r>
        <w:rPr>
          <w:vertAlign w:val="baseline"/>
        </w:rPr>
        <w:t>it occurred</w:t>
      </w:r>
      <w:r>
        <w:rPr>
          <w:spacing w:val="-3"/>
          <w:vertAlign w:val="baseline"/>
        </w:rPr>
        <w:t> </w:t>
      </w:r>
      <w:r>
        <w:rPr>
          <w:vertAlign w:val="baseline"/>
        </w:rPr>
        <w:t>to</w:t>
      </w:r>
      <w:r>
        <w:rPr>
          <w:spacing w:val="-1"/>
          <w:vertAlign w:val="baseline"/>
        </w:rPr>
        <w:t> </w:t>
      </w:r>
      <w:r>
        <w:rPr>
          <w:vertAlign w:val="baseline"/>
        </w:rPr>
        <w:t>me that none</w:t>
      </w:r>
      <w:r>
        <w:rPr>
          <w:spacing w:val="-3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that is</w:t>
      </w:r>
      <w:r>
        <w:rPr>
          <w:spacing w:val="-1"/>
          <w:vertAlign w:val="baseline"/>
        </w:rPr>
        <w:t> </w:t>
      </w:r>
      <w:r>
        <w:rPr>
          <w:vertAlign w:val="baseline"/>
        </w:rPr>
        <w:t>really</w:t>
      </w:r>
      <w:r>
        <w:rPr>
          <w:spacing w:val="-4"/>
          <w:vertAlign w:val="baseline"/>
        </w:rPr>
        <w:t> </w:t>
      </w:r>
      <w:r>
        <w:rPr>
          <w:vertAlign w:val="baseline"/>
        </w:rPr>
        <w:t>all that</w:t>
      </w:r>
      <w:r>
        <w:rPr>
          <w:spacing w:val="-3"/>
          <w:vertAlign w:val="baseline"/>
        </w:rPr>
        <w:t> </w:t>
      </w:r>
      <w:r>
        <w:rPr>
          <w:vertAlign w:val="baseline"/>
        </w:rPr>
        <w:t>important to</w:t>
      </w:r>
      <w:r>
        <w:rPr>
          <w:spacing w:val="-1"/>
          <w:vertAlign w:val="baseline"/>
        </w:rPr>
        <w:t> </w:t>
      </w:r>
      <w:r>
        <w:rPr>
          <w:vertAlign w:val="baseline"/>
        </w:rPr>
        <w:t>know.</w:t>
      </w:r>
      <w:r>
        <w:rPr>
          <w:spacing w:val="40"/>
          <w:vertAlign w:val="baseline"/>
        </w:rPr>
        <w:t> </w:t>
      </w:r>
      <w:r>
        <w:rPr>
          <w:vertAlign w:val="baseline"/>
        </w:rPr>
        <w:t>So,</w:t>
      </w:r>
      <w:r>
        <w:rPr>
          <w:spacing w:val="-1"/>
          <w:vertAlign w:val="baseline"/>
        </w:rPr>
        <w:t> </w:t>
      </w:r>
      <w:r>
        <w:rPr>
          <w:vertAlign w:val="baseline"/>
        </w:rPr>
        <w:t>instead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throwing</w:t>
      </w:r>
      <w:r>
        <w:rPr>
          <w:spacing w:val="-4"/>
          <w:vertAlign w:val="baseline"/>
        </w:rPr>
        <w:t> </w:t>
      </w:r>
      <w:r>
        <w:rPr>
          <w:vertAlign w:val="baseline"/>
        </w:rPr>
        <w:t>ten</w:t>
      </w:r>
      <w:r>
        <w:rPr>
          <w:spacing w:val="-1"/>
          <w:vertAlign w:val="baseline"/>
        </w:rPr>
        <w:t> </w:t>
      </w:r>
      <w:r>
        <w:rPr>
          <w:vertAlign w:val="baseline"/>
        </w:rPr>
        <w:t>pages</w:t>
      </w:r>
      <w:r>
        <w:rPr>
          <w:spacing w:val="-1"/>
          <w:vertAlign w:val="baseline"/>
        </w:rPr>
        <w:t> </w:t>
      </w:r>
      <w:r>
        <w:rPr>
          <w:vertAlign w:val="baseline"/>
        </w:rPr>
        <w:t>of </w:t>
      </w:r>
      <w:r>
        <w:rPr>
          <w:i/>
          <w:vertAlign w:val="baseline"/>
        </w:rPr>
        <w:t>The</w:t>
      </w:r>
      <w:r>
        <w:rPr>
          <w:i/>
          <w:spacing w:val="-3"/>
          <w:vertAlign w:val="baseline"/>
        </w:rPr>
        <w:t> </w:t>
      </w:r>
      <w:r>
        <w:rPr>
          <w:i/>
          <w:vertAlign w:val="baseline"/>
        </w:rPr>
        <w:t>Story</w:t>
      </w:r>
      <w:r>
        <w:rPr>
          <w:i/>
          <w:spacing w:val="-1"/>
          <w:vertAlign w:val="baseline"/>
        </w:rPr>
        <w:t> </w:t>
      </w:r>
      <w:r>
        <w:rPr>
          <w:i/>
          <w:vertAlign w:val="baseline"/>
        </w:rPr>
        <w:t>of Pig Iron </w:t>
      </w:r>
      <w:r>
        <w:rPr>
          <w:vertAlign w:val="baseline"/>
        </w:rPr>
        <w:t>at you, here are the important things you need to know: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3" w:lineRule="auto" w:before="198" w:after="0"/>
        <w:ind w:left="860" w:right="558" w:hanging="360"/>
        <w:jc w:val="left"/>
        <w:rPr>
          <w:sz w:val="22"/>
        </w:rPr>
      </w:pPr>
      <w:r>
        <w:rPr>
          <w:sz w:val="22"/>
        </w:rPr>
        <w:t>Some</w:t>
      </w:r>
      <w:r>
        <w:rPr>
          <w:spacing w:val="-2"/>
          <w:sz w:val="22"/>
        </w:rPr>
        <w:t> </w:t>
      </w:r>
      <w:r>
        <w:rPr>
          <w:sz w:val="22"/>
        </w:rPr>
        <w:t>transition</w:t>
      </w:r>
      <w:r>
        <w:rPr>
          <w:spacing w:val="-2"/>
          <w:sz w:val="22"/>
        </w:rPr>
        <w:t> </w:t>
      </w:r>
      <w:r>
        <w:rPr>
          <w:sz w:val="22"/>
        </w:rPr>
        <w:t>metals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5"/>
          <w:sz w:val="22"/>
        </w:rPr>
        <w:t> </w:t>
      </w:r>
      <w:r>
        <w:rPr>
          <w:sz w:val="22"/>
        </w:rPr>
        <w:t>form</w:t>
      </w:r>
      <w:r>
        <w:rPr>
          <w:spacing w:val="-6"/>
          <w:sz w:val="22"/>
        </w:rPr>
        <w:t> </w:t>
      </w:r>
      <w:r>
        <w:rPr>
          <w:sz w:val="22"/>
        </w:rPr>
        <w:t>ions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more</w:t>
      </w:r>
      <w:r>
        <w:rPr>
          <w:spacing w:val="-2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charge.</w:t>
      </w:r>
      <w:r>
        <w:rPr>
          <w:spacing w:val="40"/>
          <w:sz w:val="22"/>
        </w:rPr>
        <w:t> </w:t>
      </w:r>
      <w:r>
        <w:rPr>
          <w:sz w:val="22"/>
        </w:rPr>
        <w:t>Iron,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example,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4"/>
          <w:sz w:val="22"/>
        </w:rPr>
        <w:t> </w:t>
      </w:r>
      <w:r>
        <w:rPr>
          <w:sz w:val="22"/>
        </w:rPr>
        <w:t>form both the Fe</w:t>
      </w:r>
      <w:r>
        <w:rPr>
          <w:sz w:val="22"/>
          <w:vertAlign w:val="superscript"/>
        </w:rPr>
        <w:t>+2</w:t>
      </w:r>
      <w:r>
        <w:rPr>
          <w:sz w:val="22"/>
          <w:vertAlign w:val="baseline"/>
        </w:rPr>
        <w:t> and Fe</w:t>
      </w:r>
      <w:r>
        <w:rPr>
          <w:sz w:val="22"/>
          <w:vertAlign w:val="superscript"/>
        </w:rPr>
        <w:t>+3</w:t>
      </w:r>
      <w:r>
        <w:rPr>
          <w:sz w:val="22"/>
          <w:vertAlign w:val="baseline"/>
        </w:rPr>
        <w:t> ions, depending on what you do to it.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40" w:lineRule="auto" w:before="204" w:after="0"/>
        <w:ind w:left="860" w:right="0" w:hanging="361"/>
        <w:jc w:val="left"/>
        <w:rPr>
          <w:sz w:val="22"/>
        </w:rPr>
      </w:pPr>
      <w:r>
        <w:rPr>
          <w:sz w:val="22"/>
        </w:rPr>
        <w:t>Iron,</w:t>
      </w:r>
      <w:r>
        <w:rPr>
          <w:spacing w:val="-2"/>
          <w:sz w:val="22"/>
        </w:rPr>
        <w:t> </w:t>
      </w:r>
      <w:r>
        <w:rPr>
          <w:sz w:val="22"/>
        </w:rPr>
        <w:t>nickel,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cobalt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all </w:t>
      </w:r>
      <w:r>
        <w:rPr>
          <w:spacing w:val="-2"/>
          <w:sz w:val="22"/>
        </w:rPr>
        <w:t>magnetic.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3" w:lineRule="auto" w:before="0" w:after="0"/>
        <w:ind w:left="860" w:right="460" w:hanging="360"/>
        <w:jc w:val="left"/>
        <w:rPr>
          <w:sz w:val="22"/>
        </w:rPr>
      </w:pPr>
      <w:r>
        <w:rPr>
          <w:sz w:val="22"/>
        </w:rPr>
        <w:t>Steel</w:t>
      </w:r>
      <w:r>
        <w:rPr>
          <w:spacing w:val="-1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mostly</w:t>
      </w:r>
      <w:r>
        <w:rPr>
          <w:spacing w:val="-5"/>
          <w:sz w:val="22"/>
        </w:rPr>
        <w:t> </w:t>
      </w:r>
      <w:r>
        <w:rPr>
          <w:sz w:val="22"/>
        </w:rPr>
        <w:t>iron,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little</w:t>
      </w:r>
      <w:r>
        <w:rPr>
          <w:spacing w:val="-2"/>
          <w:sz w:val="22"/>
        </w:rPr>
        <w:t> </w:t>
      </w:r>
      <w:r>
        <w:rPr>
          <w:sz w:val="22"/>
        </w:rPr>
        <w:t>bit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carbon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other</w:t>
      </w:r>
      <w:r>
        <w:rPr>
          <w:spacing w:val="-2"/>
          <w:sz w:val="22"/>
        </w:rPr>
        <w:t> </w:t>
      </w:r>
      <w:r>
        <w:rPr>
          <w:sz w:val="22"/>
        </w:rPr>
        <w:t>elements</w:t>
      </w:r>
      <w:r>
        <w:rPr>
          <w:spacing w:val="-2"/>
          <w:sz w:val="22"/>
        </w:rPr>
        <w:t> </w:t>
      </w:r>
      <w:r>
        <w:rPr>
          <w:sz w:val="22"/>
        </w:rPr>
        <w:t>added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stronger</w:t>
      </w:r>
      <w:r>
        <w:rPr>
          <w:spacing w:val="-1"/>
          <w:sz w:val="22"/>
        </w:rPr>
        <w:t> </w:t>
      </w:r>
      <w:r>
        <w:rPr>
          <w:sz w:val="22"/>
        </w:rPr>
        <w:t>and more corrosion resistant.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40" w:lineRule="auto" w:before="207" w:after="0"/>
        <w:ind w:left="860" w:right="0" w:hanging="361"/>
        <w:jc w:val="left"/>
        <w:rPr>
          <w:sz w:val="22"/>
        </w:rPr>
      </w:pPr>
      <w:r>
        <w:rPr>
          <w:sz w:val="22"/>
        </w:rPr>
        <w:t>Transition</w:t>
      </w:r>
      <w:r>
        <w:rPr>
          <w:spacing w:val="-4"/>
          <w:sz w:val="22"/>
        </w:rPr>
        <w:t> </w:t>
      </w:r>
      <w:r>
        <w:rPr>
          <w:sz w:val="22"/>
        </w:rPr>
        <w:t>metals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make</w:t>
      </w:r>
      <w:r>
        <w:rPr>
          <w:spacing w:val="-4"/>
          <w:sz w:val="22"/>
        </w:rPr>
        <w:t> </w:t>
      </w:r>
      <w:r>
        <w:rPr>
          <w:sz w:val="22"/>
        </w:rPr>
        <w:t>practically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everything.</w:t>
      </w:r>
      <w:r>
        <w:rPr>
          <w:spacing w:val="-2"/>
          <w:sz w:val="22"/>
          <w:vertAlign w:val="superscript"/>
        </w:rPr>
        <w:t>17</w:t>
      </w:r>
    </w:p>
    <w:p>
      <w:pPr>
        <w:pStyle w:val="BodyText"/>
        <w:spacing w:before="5"/>
        <w:rPr>
          <w:sz w:val="29"/>
        </w:rPr>
      </w:pPr>
      <w:r>
        <w:rPr/>
        <w:pict>
          <v:group style="position:absolute;margin-left:70.074997pt;margin-top:18.175137pt;width:465.55pt;height:147.5pt;mso-position-horizontal-relative:page;mso-position-vertical-relative:paragraph;z-index:-15721984;mso-wrap-distance-left:0;mso-wrap-distance-right:0" id="docshapegroup22" coordorigin="1401,364" coordsize="9311,2950">
            <v:rect style="position:absolute;left:1409;top:371;width:9296;height:2935" id="docshape23" filled="true" fillcolor="#d7d7d7" stroked="false">
              <v:fill type="solid"/>
            </v:rect>
            <v:shape style="position:absolute;left:1958;top:942;width:3336;height:2215" type="#_x0000_t75" id="docshape24" alt="File:Robot DJ.jpg" stroked="false">
              <v:imagedata r:id="rId11" o:title=""/>
            </v:shape>
            <v:shape style="position:absolute;left:1409;top:371;width:9296;height:2935" type="#_x0000_t202" id="docshape25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3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Spotlight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on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Elements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76" w:lineRule="auto" w:before="138"/>
                      <w:ind w:left="4135" w:right="477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7.6: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 robot DJ is made mostly of transition metals.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use of these metals allows machinery to function more effectively.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Some of these tasks include construction, aerospace applications,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and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destruction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human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race.</w:t>
                    </w:r>
                  </w:p>
                  <w:p>
                    <w:pPr>
                      <w:spacing w:before="205"/>
                      <w:ind w:left="4135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http://commons.wikimedia.org/wiki/File:Robot_DJ.jpg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Heading4"/>
      </w:pPr>
      <w:r>
        <w:rPr/>
        <w:t>The</w:t>
      </w:r>
      <w:r>
        <w:rPr>
          <w:spacing w:val="-7"/>
        </w:rPr>
        <w:t> </w:t>
      </w:r>
      <w:r>
        <w:rPr/>
        <w:t>Lanthanides</w:t>
      </w:r>
      <w:r>
        <w:rPr>
          <w:spacing w:val="-5"/>
        </w:rPr>
        <w:t> </w:t>
      </w:r>
      <w:r>
        <w:rPr/>
        <w:t>and</w:t>
      </w:r>
      <w:r>
        <w:rPr>
          <w:spacing w:val="-9"/>
        </w:rPr>
        <w:t> </w:t>
      </w:r>
      <w:r>
        <w:rPr>
          <w:spacing w:val="-2"/>
        </w:rPr>
        <w:t>Actinides</w:t>
      </w:r>
    </w:p>
    <w:p>
      <w:pPr>
        <w:pStyle w:val="BodyText"/>
        <w:spacing w:line="276" w:lineRule="auto" w:before="250"/>
        <w:ind w:left="140" w:right="289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1736089</wp:posOffset>
            </wp:positionH>
            <wp:positionV relativeFrom="paragraph">
              <wp:posOffset>841369</wp:posOffset>
            </wp:positionV>
            <wp:extent cx="1145539" cy="1457325"/>
            <wp:effectExtent l="0" t="0" r="0" b="0"/>
            <wp:wrapNone/>
            <wp:docPr id="5" name="image8.png" descr="File:Operation Sandstone 003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539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The lanthanides and actinides are given these names because one of the rows starts with lanthanum</w:t>
      </w:r>
      <w:r>
        <w:rPr>
          <w:spacing w:val="-1"/>
        </w:rPr>
        <w:t> </w:t>
      </w:r>
      <w:r>
        <w:rPr/>
        <w:t>and the</w:t>
      </w:r>
      <w:r>
        <w:rPr>
          <w:spacing w:val="-3"/>
        </w:rPr>
        <w:t> </w:t>
      </w:r>
      <w:r>
        <w:rPr/>
        <w:t>other</w:t>
      </w:r>
      <w:r>
        <w:rPr>
          <w:spacing w:val="-3"/>
        </w:rPr>
        <w:t> </w:t>
      </w:r>
      <w:r>
        <w:rPr/>
        <w:t>starts</w:t>
      </w:r>
      <w:r>
        <w:rPr>
          <w:spacing w:val="-3"/>
        </w:rPr>
        <w:t> </w:t>
      </w:r>
      <w:r>
        <w:rPr/>
        <w:t>with</w:t>
      </w:r>
      <w:r>
        <w:rPr>
          <w:spacing w:val="-5"/>
        </w:rPr>
        <w:t> </w:t>
      </w:r>
      <w:r>
        <w:rPr/>
        <w:t>actinium.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lanthanides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used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optical</w:t>
      </w:r>
      <w:r>
        <w:rPr>
          <w:spacing w:val="-2"/>
        </w:rPr>
        <w:t> </w:t>
      </w:r>
      <w:r>
        <w:rPr/>
        <w:t>coatings</w:t>
      </w:r>
      <w:r>
        <w:rPr>
          <w:spacing w:val="-3"/>
        </w:rPr>
        <w:t> </w:t>
      </w:r>
      <w:r>
        <w:rPr/>
        <w:t>(such</w:t>
      </w:r>
      <w:r>
        <w:rPr>
          <w:spacing w:val="-5"/>
        </w:rPr>
        <w:t> </w:t>
      </w:r>
      <w:r>
        <w:rPr/>
        <w:t>as</w:t>
      </w:r>
      <w:r>
        <w:rPr>
          <w:spacing w:val="-3"/>
        </w:rPr>
        <w:t> </w:t>
      </w:r>
      <w:r>
        <w:rPr/>
        <w:t>shiny</w:t>
      </w:r>
      <w:r>
        <w:rPr>
          <w:spacing w:val="-5"/>
        </w:rPr>
        <w:t> </w:t>
      </w:r>
      <w:r>
        <w:rPr/>
        <w:t>sunglasses</w:t>
      </w:r>
      <w:r>
        <w:rPr>
          <w:spacing w:val="-3"/>
        </w:rPr>
        <w:t> </w:t>
      </w:r>
      <w:r>
        <w:rPr/>
        <w:t>and other lenses) while the actinides are used in nuclear power plants, atomic bombs, and smoke detectors.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32"/>
        </w:rPr>
      </w:pPr>
    </w:p>
    <w:p>
      <w:pPr>
        <w:spacing w:line="276" w:lineRule="auto" w:before="0"/>
        <w:ind w:left="3645" w:right="931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5"/>
          <w:sz w:val="22"/>
        </w:rPr>
        <w:t> </w:t>
      </w:r>
      <w:r>
        <w:rPr>
          <w:b/>
          <w:i/>
          <w:sz w:val="22"/>
        </w:rPr>
        <w:t>7.7: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Actinide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being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used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during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Operation Sandstone at the Enewetak test range in 1948.</w:t>
      </w:r>
    </w:p>
    <w:p>
      <w:pPr>
        <w:spacing w:before="204"/>
        <w:ind w:left="364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http://commons.wikimedia.org/wiki/File:Operation_Sandstone_003.jpg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15"/>
        </w:rPr>
      </w:pPr>
      <w:r>
        <w:rPr/>
        <w:pict>
          <v:rect style="position:absolute;margin-left:72.024002pt;margin-top:10.134937pt;width:144.020pt;height:.71997pt;mso-position-horizontal-relative:page;mso-position-vertical-relative:paragraph;z-index:-15721472;mso-wrap-distance-left:0;mso-wrap-distance-right:0" id="docshape26" filled="true" fillcolor="#000000" stroked="false">
            <v:fill type="solid"/>
            <w10:wrap type="topAndBottom"/>
          </v:rect>
        </w:pict>
      </w:r>
    </w:p>
    <w:p>
      <w:pPr>
        <w:spacing w:before="96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16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Mythbusters.</w:t>
      </w:r>
    </w:p>
    <w:p>
      <w:pPr>
        <w:spacing w:before="1"/>
        <w:ind w:left="140" w:right="0" w:firstLine="0"/>
        <w:jc w:val="left"/>
        <w:rPr>
          <w:sz w:val="20"/>
        </w:rPr>
      </w:pPr>
      <w:r>
        <w:rPr>
          <w:sz w:val="20"/>
          <w:vertAlign w:val="superscript"/>
        </w:rPr>
        <w:t>17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anybody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ever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asks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three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things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transition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metals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used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just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say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random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stuff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you’ll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fine.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300" w:right="1240"/>
        </w:sectPr>
      </w:pPr>
    </w:p>
    <w:p>
      <w:pPr>
        <w:pStyle w:val="Heading3"/>
      </w:pPr>
      <w:r>
        <w:rPr/>
        <w:t>Chapter</w:t>
      </w:r>
      <w:r>
        <w:rPr>
          <w:spacing w:val="-11"/>
        </w:rPr>
        <w:t> </w:t>
      </w:r>
      <w:r>
        <w:rPr>
          <w:spacing w:val="-2"/>
        </w:rPr>
        <w:t>Summary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3" w:lineRule="auto" w:before="258" w:after="0"/>
        <w:ind w:left="860" w:right="525" w:hanging="360"/>
        <w:jc w:val="left"/>
        <w:rPr>
          <w:sz w:val="22"/>
        </w:rPr>
      </w:pPr>
      <w:r>
        <w:rPr>
          <w:sz w:val="22"/>
        </w:rPr>
        <w:t>Elements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same</w:t>
      </w:r>
      <w:r>
        <w:rPr>
          <w:spacing w:val="-3"/>
          <w:sz w:val="22"/>
        </w:rPr>
        <w:t> </w:t>
      </w:r>
      <w:r>
        <w:rPr>
          <w:sz w:val="22"/>
        </w:rPr>
        <w:t>group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periodic</w:t>
      </w:r>
      <w:r>
        <w:rPr>
          <w:spacing w:val="-3"/>
          <w:sz w:val="22"/>
        </w:rPr>
        <w:t> </w:t>
      </w:r>
      <w:r>
        <w:rPr>
          <w:sz w:val="22"/>
        </w:rPr>
        <w:t>table</w:t>
      </w:r>
      <w:r>
        <w:rPr>
          <w:spacing w:val="-5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similar</w:t>
      </w:r>
      <w:r>
        <w:rPr>
          <w:spacing w:val="-2"/>
          <w:sz w:val="22"/>
        </w:rPr>
        <w:t> </w:t>
      </w:r>
      <w:r>
        <w:rPr>
          <w:sz w:val="22"/>
        </w:rPr>
        <w:t>properties</w:t>
      </w:r>
      <w:r>
        <w:rPr>
          <w:spacing w:val="-3"/>
          <w:sz w:val="22"/>
        </w:rPr>
        <w:t> </w:t>
      </w:r>
      <w:r>
        <w:rPr>
          <w:sz w:val="22"/>
        </w:rPr>
        <w:t>because</w:t>
      </w:r>
      <w:r>
        <w:rPr>
          <w:spacing w:val="-3"/>
          <w:sz w:val="22"/>
        </w:rPr>
        <w:t> </w:t>
      </w:r>
      <w:r>
        <w:rPr>
          <w:sz w:val="22"/>
        </w:rPr>
        <w:t>they</w:t>
      </w:r>
      <w:r>
        <w:rPr>
          <w:spacing w:val="-5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the same number of valence electrons.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3" w:lineRule="auto" w:before="201" w:after="0"/>
        <w:ind w:left="860" w:right="216" w:hanging="360"/>
        <w:jc w:val="left"/>
        <w:rPr>
          <w:sz w:val="22"/>
        </w:rPr>
      </w:pPr>
      <w:r>
        <w:rPr>
          <w:sz w:val="22"/>
        </w:rPr>
        <w:t>There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lot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groups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periodic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should</w:t>
      </w:r>
      <w:r>
        <w:rPr>
          <w:spacing w:val="-2"/>
          <w:sz w:val="22"/>
        </w:rPr>
        <w:t> </w:t>
      </w:r>
      <w:r>
        <w:rPr>
          <w:sz w:val="22"/>
        </w:rPr>
        <w:t>probably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somewhat</w:t>
      </w:r>
      <w:r>
        <w:rPr>
          <w:spacing w:val="-1"/>
          <w:sz w:val="22"/>
        </w:rPr>
        <w:t> </w:t>
      </w:r>
      <w:r>
        <w:rPr>
          <w:sz w:val="22"/>
        </w:rPr>
        <w:t>familiar</w:t>
      </w:r>
      <w:r>
        <w:rPr>
          <w:spacing w:val="-2"/>
          <w:sz w:val="22"/>
        </w:rPr>
        <w:t> </w:t>
      </w:r>
      <w:r>
        <w:rPr>
          <w:sz w:val="22"/>
        </w:rPr>
        <w:t>with their properties.</w:t>
      </w:r>
    </w:p>
    <w:p>
      <w:pPr>
        <w:pStyle w:val="ListParagraph"/>
        <w:numPr>
          <w:ilvl w:val="0"/>
          <w:numId w:val="1"/>
        </w:numPr>
        <w:tabs>
          <w:tab w:pos="860" w:val="left" w:leader="none"/>
          <w:tab w:pos="861" w:val="left" w:leader="none"/>
        </w:tabs>
        <w:spacing w:line="273" w:lineRule="auto" w:before="201" w:after="0"/>
        <w:ind w:left="860" w:right="756" w:hanging="360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people</w:t>
      </w:r>
      <w:r>
        <w:rPr>
          <w:spacing w:val="-3"/>
          <w:sz w:val="22"/>
        </w:rPr>
        <w:t> </w:t>
      </w:r>
      <w:r>
        <w:rPr>
          <w:sz w:val="22"/>
        </w:rPr>
        <w:t>ask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what</w:t>
      </w:r>
      <w:r>
        <w:rPr>
          <w:spacing w:val="-5"/>
          <w:sz w:val="22"/>
        </w:rPr>
        <w:t> </w:t>
      </w:r>
      <w:r>
        <w:rPr>
          <w:sz w:val="22"/>
        </w:rPr>
        <w:t>transition</w:t>
      </w:r>
      <w:r>
        <w:rPr>
          <w:spacing w:val="-3"/>
          <w:sz w:val="22"/>
        </w:rPr>
        <w:t> </w:t>
      </w:r>
      <w:r>
        <w:rPr>
          <w:sz w:val="22"/>
        </w:rPr>
        <w:t>metals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good</w:t>
      </w:r>
      <w:r>
        <w:rPr>
          <w:spacing w:val="-3"/>
          <w:sz w:val="22"/>
        </w:rPr>
        <w:t> </w:t>
      </w:r>
      <w:r>
        <w:rPr>
          <w:sz w:val="22"/>
        </w:rPr>
        <w:t>for,</w:t>
      </w:r>
      <w:r>
        <w:rPr>
          <w:spacing w:val="-6"/>
          <w:sz w:val="22"/>
        </w:rPr>
        <w:t> </w:t>
      </w:r>
      <w:r>
        <w:rPr>
          <w:sz w:val="22"/>
        </w:rPr>
        <w:t>just</w:t>
      </w:r>
      <w:r>
        <w:rPr>
          <w:spacing w:val="-2"/>
          <w:sz w:val="22"/>
        </w:rPr>
        <w:t> </w:t>
      </w:r>
      <w:r>
        <w:rPr>
          <w:sz w:val="22"/>
        </w:rPr>
        <w:t>mention</w:t>
      </w:r>
      <w:r>
        <w:rPr>
          <w:spacing w:val="-3"/>
          <w:sz w:val="22"/>
        </w:rPr>
        <w:t> </w:t>
      </w:r>
      <w:r>
        <w:rPr>
          <w:sz w:val="22"/>
        </w:rPr>
        <w:t>something</w:t>
      </w:r>
      <w:r>
        <w:rPr>
          <w:spacing w:val="-6"/>
          <w:sz w:val="22"/>
        </w:rPr>
        <w:t> </w:t>
      </w:r>
      <w:r>
        <w:rPr>
          <w:sz w:val="22"/>
        </w:rPr>
        <w:t>industrial</w:t>
      </w:r>
      <w:r>
        <w:rPr>
          <w:spacing w:val="-2"/>
          <w:sz w:val="22"/>
        </w:rPr>
        <w:t> </w:t>
      </w:r>
      <w:r>
        <w:rPr>
          <w:sz w:val="22"/>
        </w:rPr>
        <w:t>and they’ll nod and smile.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40"/>
      </w:pPr>
      <w:r>
        <w:rPr/>
        <w:t>©</w:t>
      </w:r>
      <w:r>
        <w:rPr>
          <w:spacing w:val="-3"/>
        </w:rPr>
        <w:t> </w:t>
      </w:r>
      <w:r>
        <w:rPr/>
        <w:t>2012</w:t>
      </w:r>
      <w:r>
        <w:rPr>
          <w:spacing w:val="-3"/>
        </w:rPr>
        <w:t> </w:t>
      </w:r>
      <w:r>
        <w:rPr/>
        <w:t>Ian</w:t>
      </w:r>
      <w:r>
        <w:rPr>
          <w:spacing w:val="-3"/>
        </w:rPr>
        <w:t> </w:t>
      </w:r>
      <w:r>
        <w:rPr/>
        <w:t>Guch,</w:t>
      </w:r>
      <w:r>
        <w:rPr>
          <w:spacing w:val="-3"/>
        </w:rPr>
        <w:t> </w:t>
      </w:r>
      <w:r>
        <w:rPr/>
        <w:t>All</w:t>
      </w:r>
      <w:r>
        <w:rPr>
          <w:spacing w:val="-2"/>
        </w:rPr>
        <w:t> </w:t>
      </w:r>
      <w:r>
        <w:rPr/>
        <w:t>Rights</w:t>
      </w:r>
      <w:r>
        <w:rPr>
          <w:spacing w:val="-1"/>
        </w:rPr>
        <w:t> </w:t>
      </w:r>
      <w:r>
        <w:rPr>
          <w:spacing w:val="-2"/>
        </w:rPr>
        <w:t>Reserved.</w:t>
      </w:r>
    </w:p>
    <w:p>
      <w:pPr>
        <w:pStyle w:val="BodyText"/>
        <w:spacing w:before="38"/>
        <w:ind w:left="140"/>
      </w:pPr>
      <w:r>
        <w:rPr/>
        <w:t>For</w:t>
      </w:r>
      <w:r>
        <w:rPr>
          <w:spacing w:val="-6"/>
        </w:rPr>
        <w:t> </w:t>
      </w:r>
      <w:r>
        <w:rPr/>
        <w:t>more</w:t>
      </w:r>
      <w:r>
        <w:rPr>
          <w:spacing w:val="-3"/>
        </w:rPr>
        <w:t> </w:t>
      </w:r>
      <w:r>
        <w:rPr/>
        <w:t>information,</w:t>
      </w:r>
      <w:r>
        <w:rPr>
          <w:spacing w:val="-3"/>
        </w:rPr>
        <w:t> </w:t>
      </w:r>
      <w:r>
        <w:rPr/>
        <w:t>email</w:t>
      </w:r>
      <w:r>
        <w:rPr>
          <w:spacing w:val="-2"/>
        </w:rPr>
        <w:t> </w:t>
      </w:r>
      <w:r>
        <w:rPr/>
        <w:t>Ian</w:t>
      </w:r>
      <w:r>
        <w:rPr>
          <w:spacing w:val="-3"/>
        </w:rPr>
        <w:t> </w:t>
      </w:r>
      <w:r>
        <w:rPr/>
        <w:t>Guch</w:t>
      </w:r>
      <w:r>
        <w:rPr>
          <w:spacing w:val="-3"/>
        </w:rPr>
        <w:t> </w:t>
      </w:r>
      <w:r>
        <w:rPr/>
        <w:t>at </w:t>
      </w:r>
      <w:hyperlink r:id="rId13">
        <w:r>
          <w:rPr>
            <w:color w:val="0000FF"/>
            <w:spacing w:val="-2"/>
            <w:u w:val="single" w:color="0000FF"/>
          </w:rPr>
          <w:t>misterguch@chemfiesta.com</w:t>
        </w:r>
      </w:hyperlink>
    </w:p>
    <w:sectPr>
      <w:pgSz w:w="12240" w:h="15840"/>
      <w:pgMar w:top="1360" w:bottom="280" w:left="130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6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1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9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6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3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8"/>
      <w:ind w:left="14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40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71"/>
      <w:ind w:left="140"/>
      <w:outlineLvl w:val="3"/>
    </w:pPr>
    <w:rPr>
      <w:rFonts w:ascii="Times New Roman" w:hAnsi="Times New Roman" w:eastAsia="Times New Roman" w:cs="Times New Roman"/>
      <w:i/>
      <w:iCs/>
      <w:sz w:val="32"/>
      <w:szCs w:val="32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140"/>
      <w:outlineLvl w:val="4"/>
    </w:pPr>
    <w:rPr>
      <w:rFonts w:ascii="Times New Roman" w:hAnsi="Times New Roman" w:eastAsia="Times New Roman" w:cs="Times New Roman"/>
      <w:i/>
      <w:i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1"/>
      <w:ind w:left="86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hyperlink" Target="mailto:misterguch@chemfiesta.com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2023-12-19T13:56:15Z</dcterms:created>
  <dcterms:modified xsi:type="dcterms:W3CDTF">2023-12-19T13:56:15Z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